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FBDE" w14:textId="4906F909" w:rsidR="00D64278" w:rsidRPr="00440B92" w:rsidRDefault="00D64278" w:rsidP="00E538EB">
      <w:pPr>
        <w:pStyle w:val="Nagwek1"/>
        <w:spacing w:line="240" w:lineRule="auto"/>
        <w:rPr>
          <w:rFonts w:ascii="Arial" w:hAnsi="Arial" w:cs="Arial"/>
          <w:b/>
          <w:bCs/>
          <w:color w:val="auto"/>
          <w:sz w:val="40"/>
          <w:szCs w:val="40"/>
        </w:rPr>
      </w:pPr>
      <w:r w:rsidRPr="00440B92">
        <w:rPr>
          <w:rFonts w:ascii="Arial" w:hAnsi="Arial" w:cs="Arial"/>
          <w:b/>
          <w:bCs/>
          <w:color w:val="auto"/>
          <w:sz w:val="40"/>
          <w:szCs w:val="40"/>
        </w:rPr>
        <w:t>Załącznik</w:t>
      </w:r>
      <w:r w:rsidR="00F823BC">
        <w:rPr>
          <w:rFonts w:ascii="Arial" w:hAnsi="Arial" w:cs="Arial"/>
          <w:b/>
          <w:bCs/>
          <w:color w:val="auto"/>
          <w:sz w:val="40"/>
          <w:szCs w:val="40"/>
        </w:rPr>
        <w:t xml:space="preserve"> nr 1</w:t>
      </w:r>
      <w:r w:rsidRPr="00440B92">
        <w:rPr>
          <w:rFonts w:ascii="Arial" w:hAnsi="Arial" w:cs="Arial"/>
          <w:b/>
          <w:bCs/>
          <w:color w:val="auto"/>
          <w:sz w:val="40"/>
          <w:szCs w:val="40"/>
        </w:rPr>
        <w:t xml:space="preserve"> do Zarządzeni</w:t>
      </w:r>
      <w:r w:rsidR="0018468F">
        <w:rPr>
          <w:rFonts w:ascii="Arial" w:hAnsi="Arial" w:cs="Arial"/>
          <w:b/>
          <w:bCs/>
          <w:color w:val="auto"/>
          <w:sz w:val="40"/>
          <w:szCs w:val="40"/>
        </w:rPr>
        <w:t>a</w:t>
      </w:r>
      <w:r w:rsidRPr="00440B92">
        <w:rPr>
          <w:rFonts w:ascii="Arial" w:hAnsi="Arial" w:cs="Arial"/>
          <w:b/>
          <w:bCs/>
          <w:color w:val="auto"/>
          <w:sz w:val="40"/>
          <w:szCs w:val="40"/>
        </w:rPr>
        <w:t xml:space="preserve"> nr</w:t>
      </w:r>
      <w:r w:rsidR="00FD31AB">
        <w:rPr>
          <w:rFonts w:ascii="Arial" w:hAnsi="Arial" w:cs="Arial"/>
          <w:b/>
          <w:bCs/>
          <w:color w:val="auto"/>
          <w:sz w:val="40"/>
          <w:szCs w:val="40"/>
        </w:rPr>
        <w:t xml:space="preserve"> </w:t>
      </w:r>
      <w:r w:rsidR="0019325B">
        <w:rPr>
          <w:rFonts w:ascii="Arial" w:hAnsi="Arial" w:cs="Arial"/>
          <w:b/>
          <w:bCs/>
          <w:color w:val="auto"/>
          <w:sz w:val="40"/>
          <w:szCs w:val="40"/>
        </w:rPr>
        <w:t>2</w:t>
      </w:r>
      <w:r w:rsidRPr="00440B92">
        <w:rPr>
          <w:rFonts w:ascii="Arial" w:hAnsi="Arial" w:cs="Arial"/>
          <w:b/>
          <w:bCs/>
          <w:color w:val="auto"/>
          <w:sz w:val="40"/>
          <w:szCs w:val="40"/>
        </w:rPr>
        <w:t xml:space="preserve">/2024 </w:t>
      </w:r>
      <w:r w:rsidR="0018468F">
        <w:rPr>
          <w:rFonts w:ascii="Arial" w:hAnsi="Arial" w:cs="Arial"/>
          <w:b/>
          <w:bCs/>
          <w:color w:val="auto"/>
          <w:sz w:val="40"/>
          <w:szCs w:val="40"/>
        </w:rPr>
        <w:t>d</w:t>
      </w:r>
      <w:r w:rsidRPr="00440B92">
        <w:rPr>
          <w:rFonts w:ascii="Arial" w:hAnsi="Arial" w:cs="Arial"/>
          <w:b/>
          <w:bCs/>
          <w:color w:val="auto"/>
          <w:sz w:val="40"/>
          <w:szCs w:val="40"/>
        </w:rPr>
        <w:t xml:space="preserve">yrektora Żłobka Miejskiego w Łowiczu z dnia </w:t>
      </w:r>
      <w:r w:rsidR="00FD31AB">
        <w:rPr>
          <w:rFonts w:ascii="Arial" w:hAnsi="Arial" w:cs="Arial"/>
          <w:b/>
          <w:bCs/>
          <w:color w:val="auto"/>
          <w:sz w:val="40"/>
          <w:szCs w:val="40"/>
        </w:rPr>
        <w:t xml:space="preserve">23.01.2024 r. </w:t>
      </w:r>
      <w:r w:rsidRPr="00440B92">
        <w:rPr>
          <w:rFonts w:ascii="Arial" w:hAnsi="Arial" w:cs="Arial"/>
          <w:b/>
          <w:bCs/>
          <w:color w:val="auto"/>
          <w:sz w:val="40"/>
          <w:szCs w:val="40"/>
        </w:rPr>
        <w:t>w sprawie wprowadzenia Standardów ochrony dzieci przed krzywdzeniem w Żłobku Miejskim w Łowiczu</w:t>
      </w:r>
    </w:p>
    <w:p w14:paraId="4B58C4FA" w14:textId="32EE2562" w:rsidR="00D64278" w:rsidRPr="00440B92" w:rsidRDefault="00D64278" w:rsidP="00E538EB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bookmarkStart w:id="0" w:name="_Hlk150173226"/>
      <w:r w:rsidRPr="00440B92">
        <w:rPr>
          <w:rFonts w:ascii="Arial" w:hAnsi="Arial" w:cs="Arial"/>
          <w:b/>
          <w:bCs/>
          <w:color w:val="000000" w:themeColor="text1"/>
          <w:sz w:val="36"/>
          <w:szCs w:val="36"/>
        </w:rPr>
        <w:t>Standardy ochrony dzieci przed krzywdzeniem w Żłobku Miejskim w Łowiczu</w:t>
      </w:r>
      <w:bookmarkEnd w:id="0"/>
    </w:p>
    <w:p w14:paraId="278986C2" w14:textId="77777777" w:rsidR="00D64278" w:rsidRPr="00440B92" w:rsidRDefault="00D64278" w:rsidP="00E538EB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440B92">
        <w:rPr>
          <w:rFonts w:ascii="Arial" w:hAnsi="Arial" w:cs="Arial"/>
          <w:b/>
          <w:bCs/>
          <w:sz w:val="24"/>
          <w:szCs w:val="24"/>
        </w:rPr>
        <w:t>Preambuła</w:t>
      </w:r>
    </w:p>
    <w:p w14:paraId="62039572" w14:textId="6675D9F5" w:rsidR="00D64278" w:rsidRPr="00440B92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440B92">
        <w:rPr>
          <w:rFonts w:ascii="Arial" w:hAnsi="Arial" w:cs="Arial"/>
          <w:color w:val="1D1D1B"/>
          <w:sz w:val="24"/>
          <w:szCs w:val="24"/>
          <w:lang w:eastAsia="pl-PL"/>
        </w:rPr>
        <w:t>Standardy ochrony dzieci przed krzywdzeniem to zbiór zasad i wytycznych, które mają na celu zapewnienie bezpieczeństwa i dobrobytu dzieci w Żłobku Miejskim w Łowiczu.</w:t>
      </w:r>
      <w:r w:rsidR="00440B92">
        <w:rPr>
          <w:rFonts w:ascii="Arial" w:hAnsi="Arial" w:cs="Arial"/>
          <w:sz w:val="24"/>
          <w:szCs w:val="24"/>
        </w:rPr>
        <w:t xml:space="preserve"> </w:t>
      </w:r>
      <w:r w:rsidRPr="00440B92">
        <w:rPr>
          <w:rFonts w:ascii="Arial" w:hAnsi="Arial" w:cs="Arial"/>
          <w:sz w:val="24"/>
          <w:szCs w:val="24"/>
        </w:rPr>
        <w:t>Nadrzędnym celem Żłobka Miejskiego jest zapewnienie dzieciom harmonijnych warunków rozwoju, wolnych od wszelkich form przemocy, krzywdzenia i zaniedbania. Postanowienia Standardów obowiązują wszystkich pracowników Żłobka, którzy realizując swoje zadania i cele mają na względzie najwyższe dobro i bezpieczeństwo dziecka. Wszyscy pracownicy zobowiązani są działać w ramach obowiązującego prawa, swoich kompetencji oraz przestrzegać zasad określonych w niniejszym dokumencie.</w:t>
      </w:r>
    </w:p>
    <w:p w14:paraId="0428E703" w14:textId="77777777" w:rsidR="00C40425" w:rsidRDefault="00D64278" w:rsidP="00E538EB">
      <w:pPr>
        <w:pStyle w:val="Nagwek3"/>
        <w:spacing w:line="240" w:lineRule="auto"/>
        <w:rPr>
          <w:rFonts w:ascii="Arial" w:hAnsi="Arial" w:cs="Arial"/>
          <w:b/>
          <w:bCs/>
          <w:color w:val="auto"/>
          <w:sz w:val="32"/>
          <w:szCs w:val="32"/>
        </w:rPr>
      </w:pPr>
      <w:r w:rsidRPr="00440B92">
        <w:rPr>
          <w:rFonts w:ascii="Arial" w:hAnsi="Arial" w:cs="Arial"/>
          <w:b/>
          <w:bCs/>
          <w:color w:val="auto"/>
          <w:sz w:val="32"/>
          <w:szCs w:val="32"/>
        </w:rPr>
        <w:t>Rozdział I</w:t>
      </w:r>
    </w:p>
    <w:p w14:paraId="4C33EEC5" w14:textId="09F7D812" w:rsidR="00440B92" w:rsidRPr="00C40425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C40425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  <w:lang w:eastAsia="pl-PL"/>
        </w:rPr>
        <w:t>§ 1.</w:t>
      </w:r>
    </w:p>
    <w:p w14:paraId="37312A01" w14:textId="579BB0EB" w:rsidR="00D64278" w:rsidRPr="00CF7CBE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CF7CBE">
        <w:rPr>
          <w:rFonts w:ascii="Arial" w:hAnsi="Arial" w:cs="Arial"/>
          <w:sz w:val="24"/>
          <w:szCs w:val="24"/>
        </w:rPr>
        <w:t>1.</w:t>
      </w:r>
      <w:r w:rsidR="00440B92" w:rsidRPr="00CF7CBE">
        <w:rPr>
          <w:rStyle w:val="Nagwek4Znak"/>
          <w:rFonts w:ascii="Arial" w:eastAsia="Calibri" w:hAnsi="Arial" w:cs="Arial"/>
          <w:i w:val="0"/>
          <w:iCs w:val="0"/>
          <w:color w:val="auto"/>
          <w:sz w:val="24"/>
          <w:szCs w:val="24"/>
        </w:rPr>
        <w:t xml:space="preserve"> </w:t>
      </w:r>
      <w:r w:rsidRPr="00CF7CBE">
        <w:rPr>
          <w:rFonts w:ascii="Arial" w:hAnsi="Arial" w:cs="Arial"/>
          <w:b/>
          <w:bCs/>
          <w:sz w:val="24"/>
          <w:szCs w:val="24"/>
        </w:rPr>
        <w:t>Standard 1</w:t>
      </w:r>
      <w:r w:rsidRPr="00CF7CBE">
        <w:rPr>
          <w:rFonts w:ascii="Arial" w:hAnsi="Arial" w:cs="Arial"/>
          <w:sz w:val="24"/>
          <w:szCs w:val="24"/>
        </w:rPr>
        <w:t>.</w:t>
      </w:r>
    </w:p>
    <w:p w14:paraId="742532D7" w14:textId="4342656D" w:rsidR="00D64278" w:rsidRPr="00440B92" w:rsidRDefault="00D64278" w:rsidP="00E538E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440B92">
        <w:rPr>
          <w:rFonts w:ascii="Arial" w:hAnsi="Arial" w:cs="Arial"/>
          <w:sz w:val="24"/>
          <w:szCs w:val="24"/>
          <w:lang w:eastAsia="pl-PL"/>
        </w:rPr>
        <w:t>Placówka ustanowiła i wprowadziła w życie politykę ochrony dzieci przed krzywdzeniem i zapewnienia im bezpieczeństwa.</w:t>
      </w:r>
    </w:p>
    <w:p w14:paraId="521C5113" w14:textId="6B7851FA" w:rsidR="00D64278" w:rsidRPr="00440B92" w:rsidRDefault="00D64278" w:rsidP="00E538EB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  <w:lang w:eastAsia="pl-PL"/>
        </w:rPr>
      </w:pPr>
      <w:r w:rsidRPr="00440B92">
        <w:rPr>
          <w:rFonts w:ascii="Arial" w:hAnsi="Arial" w:cs="Arial"/>
          <w:sz w:val="24"/>
          <w:szCs w:val="24"/>
          <w:lang w:eastAsia="pl-PL"/>
        </w:rPr>
        <w:t>Placówka ustanowiła</w:t>
      </w:r>
      <w:r w:rsidR="00440B9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40B92">
        <w:rPr>
          <w:rFonts w:ascii="Arial" w:hAnsi="Arial" w:cs="Arial"/>
          <w:sz w:val="24"/>
          <w:szCs w:val="24"/>
          <w:lang w:eastAsia="pl-PL"/>
        </w:rPr>
        <w:t>politykę ochrony dzieci, w której zostały zapisane zasady mające zapewnić dzieciom ochronę przed krzywdzeniem.</w:t>
      </w:r>
    </w:p>
    <w:p w14:paraId="235F2031" w14:textId="17BB6862" w:rsidR="00D64278" w:rsidRPr="00440B92" w:rsidRDefault="00D64278" w:rsidP="00E538EB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  <w:lang w:eastAsia="pl-PL"/>
        </w:rPr>
      </w:pPr>
      <w:r w:rsidRPr="00440B92">
        <w:rPr>
          <w:rFonts w:ascii="Arial" w:hAnsi="Arial" w:cs="Arial"/>
          <w:sz w:val="24"/>
          <w:szCs w:val="24"/>
          <w:lang w:eastAsia="pl-PL"/>
        </w:rPr>
        <w:t>Polityka i zasady ochrony dzieci</w:t>
      </w:r>
      <w:r w:rsidR="00440B9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40B92">
        <w:rPr>
          <w:rFonts w:ascii="Arial" w:hAnsi="Arial" w:cs="Arial"/>
          <w:sz w:val="24"/>
          <w:szCs w:val="24"/>
          <w:lang w:eastAsia="pl-PL"/>
        </w:rPr>
        <w:t>obowiązują wszystkich</w:t>
      </w:r>
      <w:r w:rsidR="00440B9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40B92">
        <w:rPr>
          <w:rFonts w:ascii="Arial" w:hAnsi="Arial" w:cs="Arial"/>
          <w:sz w:val="24"/>
          <w:szCs w:val="24"/>
          <w:lang w:eastAsia="pl-PL"/>
        </w:rPr>
        <w:t>pracowników placówki.</w:t>
      </w:r>
    </w:p>
    <w:p w14:paraId="1362CCEC" w14:textId="77777777" w:rsidR="00D64278" w:rsidRPr="00440B92" w:rsidRDefault="00D64278" w:rsidP="00E538EB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  <w:lang w:eastAsia="pl-PL"/>
        </w:rPr>
      </w:pPr>
      <w:r w:rsidRPr="00440B92">
        <w:rPr>
          <w:rFonts w:ascii="Arial" w:hAnsi="Arial" w:cs="Arial"/>
          <w:sz w:val="24"/>
          <w:szCs w:val="24"/>
          <w:lang w:eastAsia="pl-PL"/>
        </w:rPr>
        <w:t>Polityka ochrony dzieci obejmuje następujące zagadnienia:</w:t>
      </w:r>
    </w:p>
    <w:p w14:paraId="505C3A66" w14:textId="0A3A1EAB" w:rsidR="00D64278" w:rsidRPr="00440B92" w:rsidRDefault="00D64278" w:rsidP="00E538EB">
      <w:pPr>
        <w:pStyle w:val="Bezodstpw"/>
        <w:numPr>
          <w:ilvl w:val="0"/>
          <w:numId w:val="2"/>
        </w:numPr>
        <w:rPr>
          <w:rFonts w:ascii="Arial" w:hAnsi="Arial" w:cs="Arial"/>
          <w:color w:val="1D1D1B"/>
          <w:sz w:val="24"/>
          <w:szCs w:val="24"/>
          <w:lang w:eastAsia="pl-PL"/>
        </w:rPr>
      </w:pPr>
      <w:r w:rsidRPr="00440B92">
        <w:rPr>
          <w:rFonts w:ascii="Arial" w:hAnsi="Arial" w:cs="Arial"/>
          <w:color w:val="1D1D1B"/>
          <w:sz w:val="24"/>
          <w:szCs w:val="24"/>
          <w:lang w:eastAsia="pl-PL"/>
        </w:rPr>
        <w:t>zasady bezpiecznej weryfikacji pracowników do pracy w Żłobku,</w:t>
      </w:r>
    </w:p>
    <w:p w14:paraId="7D392B86" w14:textId="45E775EF" w:rsidR="00D64278" w:rsidRPr="00440B92" w:rsidRDefault="00D64278" w:rsidP="00E538EB">
      <w:pPr>
        <w:pStyle w:val="Bezodstpw"/>
        <w:numPr>
          <w:ilvl w:val="0"/>
          <w:numId w:val="2"/>
        </w:numPr>
        <w:rPr>
          <w:rFonts w:ascii="Arial" w:hAnsi="Arial" w:cs="Arial"/>
          <w:color w:val="1D1D1B"/>
          <w:sz w:val="24"/>
          <w:szCs w:val="24"/>
          <w:lang w:eastAsia="pl-PL"/>
        </w:rPr>
      </w:pPr>
      <w:r w:rsidRPr="00440B92">
        <w:rPr>
          <w:rFonts w:ascii="Arial" w:eastAsia="TimesNewRomanPSMT" w:hAnsi="Arial" w:cs="Arial"/>
          <w:sz w:val="24"/>
          <w:szCs w:val="24"/>
        </w:rPr>
        <w:t>zasady bezpiecznych relacji między pracownikami a dziećmi,</w:t>
      </w:r>
    </w:p>
    <w:p w14:paraId="1547B708" w14:textId="290CFF01" w:rsidR="00D64278" w:rsidRPr="00440B92" w:rsidRDefault="00D64278" w:rsidP="00E538EB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0B92">
        <w:rPr>
          <w:rFonts w:ascii="Arial" w:hAnsi="Arial" w:cs="Arial"/>
          <w:sz w:val="24"/>
          <w:szCs w:val="24"/>
        </w:rPr>
        <w:t>zasady ochrony danych osobowych dzieci i wizerunku dziecka,</w:t>
      </w:r>
    </w:p>
    <w:p w14:paraId="7B45716A" w14:textId="5E73545D" w:rsidR="00D64278" w:rsidRPr="00440B92" w:rsidRDefault="00D64278" w:rsidP="00E538EB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0B92">
        <w:rPr>
          <w:rFonts w:ascii="Arial" w:hAnsi="Arial" w:cs="Arial"/>
          <w:sz w:val="24"/>
          <w:szCs w:val="24"/>
        </w:rPr>
        <w:t>zasady i procedury podejmowania interwencji w sytuacji podejrzenia krzywdzenia lub posiadania informacji o krzywdzeniu dziecka.</w:t>
      </w:r>
    </w:p>
    <w:p w14:paraId="321CE299" w14:textId="77777777" w:rsidR="00D64278" w:rsidRPr="00440B92" w:rsidRDefault="00D64278" w:rsidP="00E538E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440B92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Wskaźniki realizacji standardu:</w:t>
      </w:r>
    </w:p>
    <w:p w14:paraId="192DE16C" w14:textId="77777777" w:rsidR="00D64278" w:rsidRPr="00440B92" w:rsidRDefault="00D64278" w:rsidP="00E538E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440B92">
        <w:rPr>
          <w:rFonts w:ascii="Arial" w:hAnsi="Arial" w:cs="Arial"/>
          <w:sz w:val="24"/>
          <w:szCs w:val="24"/>
          <w:lang w:eastAsia="pl-PL"/>
        </w:rPr>
        <w:t>1. Dokument Polityki ochrony dzieci ustanowiony w placówce.</w:t>
      </w:r>
    </w:p>
    <w:p w14:paraId="6F3DBF42" w14:textId="77777777" w:rsidR="00CF7CBE" w:rsidRPr="00CF7CBE" w:rsidRDefault="00D64278" w:rsidP="00E538E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F7CBE">
        <w:rPr>
          <w:rFonts w:ascii="Arial" w:hAnsi="Arial" w:cs="Arial"/>
          <w:sz w:val="24"/>
          <w:szCs w:val="24"/>
          <w:lang w:eastAsia="pl-PL"/>
        </w:rPr>
        <w:t>2</w:t>
      </w:r>
      <w:r w:rsidRPr="00CF7CBE">
        <w:rPr>
          <w:rFonts w:ascii="Arial" w:hAnsi="Arial" w:cs="Arial"/>
          <w:b/>
          <w:bCs/>
          <w:sz w:val="24"/>
          <w:szCs w:val="24"/>
          <w:lang w:eastAsia="pl-PL"/>
        </w:rPr>
        <w:t>. Standard 2.</w:t>
      </w:r>
    </w:p>
    <w:p w14:paraId="45DB46AC" w14:textId="3719AE3A" w:rsidR="00D64278" w:rsidRPr="00CF7CBE" w:rsidRDefault="00D64278" w:rsidP="00E538E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F7CBE">
        <w:rPr>
          <w:rFonts w:ascii="Arial" w:hAnsi="Arial" w:cs="Arial"/>
          <w:sz w:val="24"/>
          <w:szCs w:val="24"/>
          <w:lang w:eastAsia="pl-PL"/>
        </w:rPr>
        <w:t>Placówka monitoruje swoich pracowników w celu zapobiegania krzywdzeniu dzieci.</w:t>
      </w:r>
    </w:p>
    <w:p w14:paraId="083302B7" w14:textId="200ED969" w:rsidR="00D64278" w:rsidRPr="00CF7CBE" w:rsidRDefault="00D64278" w:rsidP="00E538EB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F7CBE">
        <w:rPr>
          <w:rFonts w:ascii="Arial" w:hAnsi="Arial" w:cs="Arial"/>
          <w:sz w:val="24"/>
          <w:szCs w:val="24"/>
        </w:rPr>
        <w:t>W zasadach weryfikacji pracowników do pracy w Żłobku przewidziany jest obowiązek uzyskiwania danych z Rejestru Sprawców Przestępstw na Tle Seksualnym o pracowniku oraz, gdy jest to dozwolone przepisami</w:t>
      </w:r>
      <w:r w:rsidR="00D36B36">
        <w:rPr>
          <w:rFonts w:ascii="Arial" w:hAnsi="Arial" w:cs="Arial"/>
          <w:sz w:val="24"/>
          <w:szCs w:val="24"/>
        </w:rPr>
        <w:t xml:space="preserve"> </w:t>
      </w:r>
      <w:r w:rsidRPr="00CF7CBE">
        <w:rPr>
          <w:rFonts w:ascii="Arial" w:hAnsi="Arial" w:cs="Arial"/>
          <w:sz w:val="24"/>
          <w:szCs w:val="24"/>
        </w:rPr>
        <w:t>obowiązującego prawa, informacji z Krajowego Rejestru Karnego, a kiedy prawo na to nie zezwala, uzyskiwania oświadczenia pracowników dotyczącego niekaralności lub braku toczących się postępowań karnych lub dyscyplinarnych za przestępstwa przeciwko wolności seksualnej i obyczajności oraz przestępstwa z użyciem przemocy na szkodę małoletniego.</w:t>
      </w:r>
    </w:p>
    <w:p w14:paraId="27FBCBDF" w14:textId="3A2B55E0" w:rsidR="00D64278" w:rsidRPr="00CF7CBE" w:rsidRDefault="00D64278" w:rsidP="00E538EB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F7CBE">
        <w:rPr>
          <w:rFonts w:ascii="Arial" w:hAnsi="Arial" w:cs="Arial"/>
          <w:sz w:val="24"/>
          <w:szCs w:val="24"/>
          <w:lang w:eastAsia="pl-PL"/>
        </w:rPr>
        <w:lastRenderedPageBreak/>
        <w:t>W przypadkach podejrzeń zagrożenia bezpieczeństwa lub krzywdzenia dziecka ze strony pracowników placówki zawsze podejmowane są działania określone w Polityce ochrony dzieci przed krzywdzeniem.</w:t>
      </w:r>
    </w:p>
    <w:p w14:paraId="01C8F5FE" w14:textId="77777777" w:rsidR="00D64278" w:rsidRPr="00CF7CBE" w:rsidRDefault="00D64278" w:rsidP="00E538EB">
      <w:pPr>
        <w:pStyle w:val="Bezodstpw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CF7CBE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Wskaźniki realizacji standardu:</w:t>
      </w:r>
    </w:p>
    <w:p w14:paraId="1591CBCC" w14:textId="77777777" w:rsidR="00D64278" w:rsidRPr="00CF7CBE" w:rsidRDefault="00D64278" w:rsidP="00E538E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F7CBE">
        <w:rPr>
          <w:rFonts w:ascii="Arial" w:hAnsi="Arial" w:cs="Arial"/>
          <w:sz w:val="24"/>
          <w:szCs w:val="24"/>
          <w:lang w:eastAsia="pl-PL"/>
        </w:rPr>
        <w:t>1. Oświadczenie dyrektora placówki o złożeniu oświadczeń przez pracowników placówki.</w:t>
      </w:r>
    </w:p>
    <w:p w14:paraId="1543FF45" w14:textId="46CBC152" w:rsidR="00D64278" w:rsidRPr="00CF7CBE" w:rsidRDefault="00D64278" w:rsidP="00E538E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F7CBE">
        <w:rPr>
          <w:rFonts w:ascii="Arial" w:hAnsi="Arial" w:cs="Arial"/>
          <w:sz w:val="24"/>
          <w:szCs w:val="24"/>
          <w:lang w:eastAsia="pl-PL"/>
        </w:rPr>
        <w:t xml:space="preserve">3. </w:t>
      </w:r>
      <w:r w:rsidRPr="00CF7CBE">
        <w:rPr>
          <w:rFonts w:ascii="Arial" w:hAnsi="Arial" w:cs="Arial"/>
          <w:b/>
          <w:bCs/>
          <w:sz w:val="24"/>
          <w:szCs w:val="24"/>
          <w:lang w:eastAsia="pl-PL"/>
        </w:rPr>
        <w:t>Standard 3.</w:t>
      </w:r>
    </w:p>
    <w:p w14:paraId="6CA4C059" w14:textId="77777777" w:rsidR="00D64278" w:rsidRPr="00CF7CBE" w:rsidRDefault="00D64278" w:rsidP="00E538E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F7CBE">
        <w:rPr>
          <w:rFonts w:ascii="Arial" w:hAnsi="Arial" w:cs="Arial"/>
          <w:sz w:val="24"/>
          <w:szCs w:val="24"/>
          <w:lang w:eastAsia="pl-PL"/>
        </w:rPr>
        <w:t>Placówka zapewnia swoim pracownikom edukację w zakresie ochrony dzieci przed krzywdzeniem i pomocy dzieciom w sytuacjach zagrożenia.</w:t>
      </w:r>
    </w:p>
    <w:p w14:paraId="0773FEB6" w14:textId="5C6FC376" w:rsidR="00D64278" w:rsidRPr="00CF7CBE" w:rsidRDefault="00D64278" w:rsidP="00E538EB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  <w:lang w:eastAsia="pl-PL"/>
        </w:rPr>
      </w:pPr>
      <w:r w:rsidRPr="00CF7CBE">
        <w:rPr>
          <w:rFonts w:ascii="Arial" w:hAnsi="Arial" w:cs="Arial"/>
          <w:sz w:val="24"/>
          <w:szCs w:val="24"/>
          <w:lang w:eastAsia="pl-PL"/>
        </w:rPr>
        <w:t>Rozpoczynając pracę w placówce, wszyscy pracownicy zapoznają się, co potwierdzają podpisem, z</w:t>
      </w:r>
      <w:r w:rsidR="0044484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F7CBE">
        <w:rPr>
          <w:rFonts w:ascii="Arial" w:hAnsi="Arial" w:cs="Arial"/>
          <w:sz w:val="24"/>
          <w:szCs w:val="24"/>
          <w:lang w:eastAsia="pl-PL"/>
        </w:rPr>
        <w:t>obowiązującymi w placówce Standardami ochrony dzieci przed krzywdzeniem.</w:t>
      </w:r>
    </w:p>
    <w:p w14:paraId="429E3BFA" w14:textId="77777777" w:rsidR="0044484B" w:rsidRDefault="00D64278" w:rsidP="00E538EB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  <w:lang w:eastAsia="pl-PL"/>
        </w:rPr>
      </w:pPr>
      <w:r w:rsidRPr="00CF7CBE">
        <w:rPr>
          <w:rFonts w:ascii="Arial" w:hAnsi="Arial" w:cs="Arial"/>
          <w:sz w:val="24"/>
          <w:szCs w:val="24"/>
          <w:lang w:eastAsia="pl-PL"/>
        </w:rPr>
        <w:t>Wszyscy pracownicy Żłobka są przeszkoleni w zakresie</w:t>
      </w:r>
      <w:r w:rsidR="0044484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F7CBE">
        <w:rPr>
          <w:rFonts w:ascii="Arial" w:hAnsi="Arial" w:cs="Arial"/>
          <w:sz w:val="24"/>
          <w:szCs w:val="24"/>
          <w:lang w:eastAsia="pl-PL"/>
        </w:rPr>
        <w:t>rozpoznawania symptomów krzywdzenia dzieci i właściwego reagowania</w:t>
      </w:r>
      <w:r w:rsidR="0044484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F7CBE">
        <w:rPr>
          <w:rFonts w:ascii="Arial" w:hAnsi="Arial" w:cs="Arial"/>
          <w:sz w:val="24"/>
          <w:szCs w:val="24"/>
          <w:lang w:eastAsia="pl-PL"/>
        </w:rPr>
        <w:t>na nie. O formie szkolenia decyduje placówka (e-learning, szkolenie wewnętrzne, szkolenie zewnętrzne).</w:t>
      </w:r>
    </w:p>
    <w:p w14:paraId="5C6E7F8E" w14:textId="77777777" w:rsidR="0044484B" w:rsidRPr="0044484B" w:rsidRDefault="00D64278" w:rsidP="00E538EB">
      <w:pPr>
        <w:pStyle w:val="Bezodstpw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44484B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Wskaźniki realizacji standardu:</w:t>
      </w:r>
    </w:p>
    <w:p w14:paraId="1901E071" w14:textId="09E10F71" w:rsidR="0044484B" w:rsidRPr="0079687B" w:rsidRDefault="00D64278" w:rsidP="0079687B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  <w:lang w:eastAsia="pl-PL"/>
        </w:rPr>
      </w:pPr>
      <w:r w:rsidRPr="0044484B">
        <w:rPr>
          <w:rFonts w:ascii="Arial" w:hAnsi="Arial" w:cs="Arial"/>
          <w:sz w:val="24"/>
          <w:szCs w:val="24"/>
          <w:lang w:eastAsia="pl-PL"/>
        </w:rPr>
        <w:t>Wszyscy pracownicy zostali przeszkoleni (szkolenie wewnętrzne).</w:t>
      </w:r>
    </w:p>
    <w:p w14:paraId="204C9C69" w14:textId="1919499D" w:rsidR="00D64278" w:rsidRPr="0044484B" w:rsidRDefault="00D64278" w:rsidP="00E538EB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  <w:lang w:eastAsia="pl-PL"/>
        </w:rPr>
      </w:pPr>
      <w:r w:rsidRPr="0044484B">
        <w:rPr>
          <w:rFonts w:ascii="Arial" w:hAnsi="Arial" w:cs="Arial"/>
          <w:sz w:val="24"/>
          <w:szCs w:val="24"/>
          <w:lang w:eastAsia="pl-PL"/>
        </w:rPr>
        <w:t>Opiekunowie i pielęgniarka zatrudnieni w placówce mają wiedzę w zakresie metod i narzędzi edukacji rodziców</w:t>
      </w:r>
      <w:r w:rsidR="0044484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4484B">
        <w:rPr>
          <w:rFonts w:ascii="Arial" w:hAnsi="Arial" w:cs="Arial"/>
          <w:sz w:val="24"/>
          <w:szCs w:val="24"/>
          <w:lang w:eastAsia="pl-PL"/>
        </w:rPr>
        <w:t>nt. (1) wychowania dzieci bez przemocy oraz (2) ochrony dzieci przed przemocą i wykorzystywaniem, (3) ochrony dzieci przed zagrożeniami w internecie.</w:t>
      </w:r>
    </w:p>
    <w:p w14:paraId="361928F6" w14:textId="77777777" w:rsidR="00D64278" w:rsidRPr="0044484B" w:rsidRDefault="00D64278" w:rsidP="00E538E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44484B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Wskaźniki realizacji standardu</w:t>
      </w:r>
      <w:r w:rsidRPr="0044484B">
        <w:rPr>
          <w:rFonts w:ascii="Arial" w:hAnsi="Arial" w:cs="Arial"/>
          <w:sz w:val="24"/>
          <w:szCs w:val="24"/>
          <w:lang w:eastAsia="pl-PL"/>
        </w:rPr>
        <w:t>:</w:t>
      </w:r>
    </w:p>
    <w:p w14:paraId="7E4528E9" w14:textId="13580295" w:rsidR="00D64278" w:rsidRPr="0044484B" w:rsidRDefault="00D64278" w:rsidP="00E538E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44484B">
        <w:rPr>
          <w:rFonts w:ascii="Arial" w:hAnsi="Arial" w:cs="Arial"/>
          <w:sz w:val="24"/>
          <w:szCs w:val="24"/>
          <w:lang w:eastAsia="pl-PL"/>
        </w:rPr>
        <w:t>Opiekunowie i pielęgniarka znają metody i narzędzia edukacji rodziców w zakresie: (1) wychowania dzieci bez przemocy, (2) ochrony dzieci przed przemocą i wykorzystywaniem oraz (3)</w:t>
      </w:r>
      <w:r w:rsidR="0044484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4484B">
        <w:rPr>
          <w:rFonts w:ascii="Arial" w:hAnsi="Arial" w:cs="Arial"/>
          <w:sz w:val="24"/>
          <w:szCs w:val="24"/>
          <w:lang w:eastAsia="pl-PL"/>
        </w:rPr>
        <w:t>ochrony dzieci przed zagrożeniami w internecie. Dysponują materiałami edukacyjnymi dla rodziców. Wiedza nt. metod i narzędzi została przekazana opiekunom i pielęgniarce w zakresie umożliwiającym realizację edukacji rodziców w placówce.</w:t>
      </w:r>
    </w:p>
    <w:p w14:paraId="3E3F7C5D" w14:textId="77777777" w:rsidR="00D64278" w:rsidRPr="0044484B" w:rsidRDefault="00D64278" w:rsidP="00E538E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44484B">
        <w:rPr>
          <w:rFonts w:ascii="Arial" w:hAnsi="Arial" w:cs="Arial"/>
          <w:bCs/>
          <w:sz w:val="24"/>
          <w:szCs w:val="24"/>
          <w:lang w:eastAsia="pl-PL"/>
        </w:rPr>
        <w:t>4.</w:t>
      </w:r>
      <w:r w:rsidRPr="0044484B">
        <w:rPr>
          <w:rFonts w:ascii="Arial" w:hAnsi="Arial" w:cs="Arial"/>
          <w:b/>
          <w:bCs/>
          <w:sz w:val="24"/>
          <w:szCs w:val="24"/>
          <w:lang w:eastAsia="pl-PL"/>
        </w:rPr>
        <w:t xml:space="preserve"> Standard 4.</w:t>
      </w:r>
    </w:p>
    <w:p w14:paraId="2492D03B" w14:textId="24362677" w:rsidR="00D64278" w:rsidRPr="0044484B" w:rsidRDefault="00D64278" w:rsidP="00E538E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44484B">
        <w:rPr>
          <w:rFonts w:ascii="Arial" w:hAnsi="Arial" w:cs="Arial"/>
          <w:sz w:val="24"/>
          <w:szCs w:val="24"/>
          <w:lang w:eastAsia="pl-PL"/>
        </w:rPr>
        <w:t>Placówka oferuje rodzicom edukację w zakresie wychowania dzieci bez przemocy oraz ochrony ich przed przemocą i wykorzystywaniem.</w:t>
      </w:r>
    </w:p>
    <w:p w14:paraId="2F4B361C" w14:textId="058B0425" w:rsidR="00D64278" w:rsidRPr="0044484B" w:rsidRDefault="00D64278" w:rsidP="00E538E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44484B">
        <w:rPr>
          <w:rFonts w:ascii="Arial" w:hAnsi="Arial" w:cs="Arial"/>
          <w:color w:val="000000"/>
          <w:sz w:val="24"/>
          <w:szCs w:val="24"/>
          <w:lang w:eastAsia="pl-PL"/>
        </w:rPr>
        <w:t>W placówce dostępne są</w:t>
      </w:r>
      <w:r w:rsidR="0064168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44484B">
        <w:rPr>
          <w:rFonts w:ascii="Arial" w:hAnsi="Arial" w:cs="Arial"/>
          <w:color w:val="000000"/>
          <w:sz w:val="24"/>
          <w:szCs w:val="24"/>
          <w:lang w:eastAsia="pl-PL"/>
        </w:rPr>
        <w:t>materiały edukacyjne dla rodziców</w:t>
      </w:r>
      <w:r w:rsidR="0064168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44484B">
        <w:rPr>
          <w:rFonts w:ascii="Arial" w:hAnsi="Arial" w:cs="Arial"/>
          <w:color w:val="000000"/>
          <w:sz w:val="24"/>
          <w:szCs w:val="24"/>
          <w:lang w:eastAsia="pl-PL"/>
        </w:rPr>
        <w:t>w zakresie: wychowania dzieci bez przemocy oraz ochrony ich przed przemocą i wykorzystywaniem.</w:t>
      </w:r>
    </w:p>
    <w:p w14:paraId="73679F5E" w14:textId="77777777" w:rsidR="00D64278" w:rsidRPr="0064168F" w:rsidRDefault="00D64278" w:rsidP="00E538EB">
      <w:pPr>
        <w:pStyle w:val="Bezodstpw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64168F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Wskaźniki realizacji standardu:</w:t>
      </w:r>
    </w:p>
    <w:p w14:paraId="6959D920" w14:textId="0BDF22FF" w:rsidR="00D64278" w:rsidRPr="0064168F" w:rsidRDefault="00D64278" w:rsidP="00E538E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4168F">
        <w:rPr>
          <w:rFonts w:ascii="Arial" w:hAnsi="Arial" w:cs="Arial"/>
          <w:sz w:val="24"/>
          <w:szCs w:val="24"/>
          <w:lang w:eastAsia="pl-PL"/>
        </w:rPr>
        <w:t>W placówce w ogólnodostępnym miejscu wisi tablica ogłoszeń dla rodziców.</w:t>
      </w:r>
      <w:r w:rsidR="0064168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4168F">
        <w:rPr>
          <w:rFonts w:ascii="Arial" w:hAnsi="Arial" w:cs="Arial"/>
          <w:sz w:val="24"/>
          <w:szCs w:val="24"/>
          <w:lang w:eastAsia="pl-PL"/>
        </w:rPr>
        <w:t>Opiekunowie i pielęgniarka dysponują materiałami edukacyjnymi dla rodziców (ulotki, broszury itp.). Zainteresowani rodzice są informowani na zebraniach oraz na tablicy ogłoszeń</w:t>
      </w:r>
      <w:r w:rsidR="0064168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4168F">
        <w:rPr>
          <w:rFonts w:ascii="Arial" w:hAnsi="Arial" w:cs="Arial"/>
          <w:sz w:val="24"/>
          <w:szCs w:val="24"/>
          <w:lang w:eastAsia="pl-PL"/>
        </w:rPr>
        <w:t>dla rodziców</w:t>
      </w:r>
      <w:r w:rsidR="0064168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4168F">
        <w:rPr>
          <w:rFonts w:ascii="Arial" w:hAnsi="Arial" w:cs="Arial"/>
          <w:sz w:val="24"/>
          <w:szCs w:val="24"/>
          <w:lang w:eastAsia="pl-PL"/>
        </w:rPr>
        <w:t>o dostępności tych materiałów.</w:t>
      </w:r>
    </w:p>
    <w:p w14:paraId="36EB83C2" w14:textId="77777777" w:rsidR="00D64278" w:rsidRPr="0064168F" w:rsidRDefault="00D64278" w:rsidP="00E538EB">
      <w:pPr>
        <w:pStyle w:val="Bezodstpw"/>
        <w:rPr>
          <w:rFonts w:ascii="Arial" w:hAnsi="Arial" w:cs="Arial"/>
          <w:b/>
          <w:bCs/>
          <w:sz w:val="24"/>
          <w:szCs w:val="24"/>
          <w:lang w:eastAsia="pl-PL"/>
        </w:rPr>
      </w:pPr>
      <w:r w:rsidRPr="0064168F">
        <w:rPr>
          <w:rFonts w:ascii="Arial" w:hAnsi="Arial" w:cs="Arial"/>
          <w:sz w:val="24"/>
          <w:szCs w:val="24"/>
          <w:lang w:eastAsia="pl-PL"/>
        </w:rPr>
        <w:t xml:space="preserve">5. </w:t>
      </w:r>
      <w:r w:rsidRPr="0064168F">
        <w:rPr>
          <w:rFonts w:ascii="Arial" w:hAnsi="Arial" w:cs="Arial"/>
          <w:b/>
          <w:bCs/>
          <w:sz w:val="24"/>
          <w:szCs w:val="24"/>
          <w:lang w:eastAsia="pl-PL"/>
        </w:rPr>
        <w:t>Standard 5.</w:t>
      </w:r>
    </w:p>
    <w:p w14:paraId="042A68DF" w14:textId="0A4E5A4B" w:rsidR="00D64278" w:rsidRPr="0064168F" w:rsidRDefault="00D64278" w:rsidP="00E538E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4168F">
        <w:rPr>
          <w:rFonts w:ascii="Arial" w:hAnsi="Arial" w:cs="Arial"/>
          <w:sz w:val="24"/>
          <w:szCs w:val="24"/>
          <w:lang w:eastAsia="pl-PL"/>
        </w:rPr>
        <w:t>Placówka zapewnia dostępność do informacji na temat możliwości uzyskania pomocy w sytuacjach krzywdzenia dziecka lub zagrożenia dziecka przemocą czy wykorzystywaniem.</w:t>
      </w:r>
    </w:p>
    <w:p w14:paraId="6A05D9BF" w14:textId="59332E0E" w:rsidR="00D64278" w:rsidRPr="0064168F" w:rsidRDefault="00D64278" w:rsidP="00E538EB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64168F">
        <w:rPr>
          <w:rFonts w:ascii="Arial" w:hAnsi="Arial" w:cs="Arial"/>
          <w:sz w:val="24"/>
          <w:szCs w:val="24"/>
          <w:lang w:eastAsia="pl-PL"/>
        </w:rPr>
        <w:t>Pracownicy placówki i rodzice mają</w:t>
      </w:r>
      <w:r w:rsidR="0064168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4168F">
        <w:rPr>
          <w:rFonts w:ascii="Arial" w:hAnsi="Arial" w:cs="Arial"/>
          <w:bCs/>
          <w:sz w:val="24"/>
          <w:szCs w:val="24"/>
          <w:lang w:eastAsia="pl-PL"/>
        </w:rPr>
        <w:t>łatwy dostęp do danych kontaktowych placówek i instytucji zajmu</w:t>
      </w:r>
      <w:r w:rsidR="0064168F">
        <w:rPr>
          <w:rFonts w:ascii="Arial" w:hAnsi="Arial" w:cs="Arial"/>
          <w:bCs/>
          <w:sz w:val="24"/>
          <w:szCs w:val="24"/>
          <w:lang w:eastAsia="pl-PL"/>
        </w:rPr>
        <w:t>j</w:t>
      </w:r>
      <w:r w:rsidRPr="0064168F">
        <w:rPr>
          <w:rFonts w:ascii="Arial" w:hAnsi="Arial" w:cs="Arial"/>
          <w:bCs/>
          <w:sz w:val="24"/>
          <w:szCs w:val="24"/>
          <w:lang w:eastAsia="pl-PL"/>
        </w:rPr>
        <w:t>ących się ochroną dzieci</w:t>
      </w:r>
      <w:r w:rsidR="0064168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4168F">
        <w:rPr>
          <w:rFonts w:ascii="Arial" w:hAnsi="Arial" w:cs="Arial"/>
          <w:sz w:val="24"/>
          <w:szCs w:val="24"/>
          <w:lang w:eastAsia="pl-PL"/>
        </w:rPr>
        <w:t>i zapewniających pomoc oraz opiekę w nagłych wypadkach.</w:t>
      </w:r>
    </w:p>
    <w:p w14:paraId="7D7F7110" w14:textId="77777777" w:rsidR="00D64278" w:rsidRPr="0064168F" w:rsidRDefault="00D64278" w:rsidP="00E538E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4168F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Wskaźniki realizacji standardu:</w:t>
      </w:r>
    </w:p>
    <w:p w14:paraId="1D217C9C" w14:textId="7EDE51CA" w:rsidR="00D64278" w:rsidRPr="0064168F" w:rsidRDefault="00D64278" w:rsidP="00E538E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4168F">
        <w:rPr>
          <w:rFonts w:ascii="Arial" w:hAnsi="Arial" w:cs="Arial"/>
          <w:sz w:val="24"/>
          <w:szCs w:val="24"/>
          <w:lang w:eastAsia="pl-PL"/>
        </w:rPr>
        <w:t>Dostępność takich informacji w ogólnodostępnym miejscu, na tablicy ogłoszeń dla rodziców.</w:t>
      </w:r>
    </w:p>
    <w:p w14:paraId="28B621A6" w14:textId="31F49CEF" w:rsidR="00D64278" w:rsidRPr="0064168F" w:rsidRDefault="00D64278" w:rsidP="00E538E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4168F">
        <w:rPr>
          <w:rFonts w:ascii="Arial" w:hAnsi="Arial" w:cs="Arial"/>
          <w:sz w:val="24"/>
          <w:szCs w:val="24"/>
          <w:lang w:eastAsia="pl-PL"/>
        </w:rPr>
        <w:t>6.</w:t>
      </w:r>
      <w:r w:rsidRPr="0064168F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64168F">
        <w:rPr>
          <w:rFonts w:ascii="Arial" w:hAnsi="Arial" w:cs="Arial"/>
          <w:b/>
          <w:bCs/>
          <w:sz w:val="24"/>
          <w:szCs w:val="24"/>
          <w:lang w:eastAsia="pl-PL"/>
        </w:rPr>
        <w:t>Standard 6.</w:t>
      </w:r>
    </w:p>
    <w:p w14:paraId="6E35A0E3" w14:textId="10353BB1" w:rsidR="00D64278" w:rsidRPr="0064168F" w:rsidRDefault="00D64278" w:rsidP="00E538E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4168F">
        <w:rPr>
          <w:rFonts w:ascii="Arial" w:hAnsi="Arial" w:cs="Arial"/>
          <w:bCs/>
          <w:sz w:val="24"/>
          <w:szCs w:val="24"/>
          <w:lang w:eastAsia="pl-PL"/>
        </w:rPr>
        <w:lastRenderedPageBreak/>
        <w:t>Placówka monitoruje i okresowo weryfikuje zgodność prowadzonych działań z przyjętymi zasadami ochrony dzieci.</w:t>
      </w:r>
    </w:p>
    <w:p w14:paraId="1A6A1E87" w14:textId="020E72FD" w:rsidR="00D64278" w:rsidRPr="0064168F" w:rsidRDefault="00D64278" w:rsidP="00E538EB">
      <w:pPr>
        <w:pStyle w:val="Bezodstpw"/>
        <w:numPr>
          <w:ilvl w:val="0"/>
          <w:numId w:val="7"/>
        </w:numPr>
        <w:rPr>
          <w:rFonts w:ascii="Arial" w:hAnsi="Arial" w:cs="Arial"/>
          <w:sz w:val="24"/>
          <w:szCs w:val="24"/>
          <w:lang w:eastAsia="pl-PL"/>
        </w:rPr>
      </w:pPr>
      <w:r w:rsidRPr="0064168F">
        <w:rPr>
          <w:rFonts w:ascii="Arial" w:hAnsi="Arial" w:cs="Arial"/>
          <w:sz w:val="24"/>
          <w:szCs w:val="24"/>
          <w:lang w:eastAsia="pl-PL"/>
        </w:rPr>
        <w:t>Przyjęte zasady i realizowane praktyki ochrony dzieci są</w:t>
      </w:r>
      <w:r w:rsidR="0064168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4168F">
        <w:rPr>
          <w:rFonts w:ascii="Arial" w:hAnsi="Arial" w:cs="Arial"/>
          <w:bCs/>
          <w:sz w:val="24"/>
          <w:szCs w:val="24"/>
          <w:lang w:eastAsia="pl-PL"/>
        </w:rPr>
        <w:t>weryfikowane</w:t>
      </w:r>
      <w:r w:rsidR="0064168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4168F">
        <w:rPr>
          <w:rFonts w:ascii="Arial" w:hAnsi="Arial" w:cs="Arial"/>
          <w:sz w:val="24"/>
          <w:szCs w:val="24"/>
          <w:lang w:eastAsia="pl-PL"/>
        </w:rPr>
        <w:t xml:space="preserve">- przynajmniej raz na </w:t>
      </w:r>
      <w:r w:rsidR="0018468F">
        <w:rPr>
          <w:rFonts w:ascii="Arial" w:hAnsi="Arial" w:cs="Arial"/>
          <w:sz w:val="24"/>
          <w:szCs w:val="24"/>
          <w:lang w:eastAsia="pl-PL"/>
        </w:rPr>
        <w:t>dwa lata.</w:t>
      </w:r>
    </w:p>
    <w:p w14:paraId="7421D078" w14:textId="77777777" w:rsidR="00D64278" w:rsidRPr="0064168F" w:rsidRDefault="00D64278" w:rsidP="00E538E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4168F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Wskaźniki realizacji standardu:</w:t>
      </w:r>
    </w:p>
    <w:p w14:paraId="50478AF9" w14:textId="26611906" w:rsidR="00D64278" w:rsidRPr="0064168F" w:rsidRDefault="006E23FE" w:rsidP="00E538E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Opracowywany jest </w:t>
      </w:r>
      <w:r w:rsidR="00D64278" w:rsidRPr="0064168F">
        <w:rPr>
          <w:rFonts w:ascii="Arial" w:hAnsi="Arial" w:cs="Arial"/>
          <w:sz w:val="24"/>
          <w:szCs w:val="24"/>
        </w:rPr>
        <w:t xml:space="preserve">raport z monitoringu </w:t>
      </w:r>
      <w:r w:rsidR="00D64278" w:rsidRPr="0064168F">
        <w:rPr>
          <w:rFonts w:ascii="Arial" w:hAnsi="Arial" w:cs="Arial"/>
          <w:sz w:val="24"/>
          <w:szCs w:val="24"/>
          <w:lang w:eastAsia="pl-PL"/>
        </w:rPr>
        <w:t>realizacji polityki ochrony dzieci w placówce.</w:t>
      </w:r>
    </w:p>
    <w:p w14:paraId="3C645F40" w14:textId="1D924599" w:rsidR="00D64278" w:rsidRPr="00C40425" w:rsidRDefault="00D64278" w:rsidP="00E538EB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C40425">
        <w:rPr>
          <w:rFonts w:ascii="Arial" w:hAnsi="Arial" w:cs="Arial"/>
          <w:b/>
          <w:bCs/>
          <w:color w:val="000000" w:themeColor="text1"/>
          <w:sz w:val="32"/>
          <w:szCs w:val="32"/>
        </w:rPr>
        <w:t>Rozdział II</w:t>
      </w:r>
      <w:r w:rsidR="0064168F" w:rsidRPr="00C4042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C40425">
        <w:rPr>
          <w:rFonts w:ascii="Arial" w:hAnsi="Arial" w:cs="Arial"/>
          <w:b/>
          <w:bCs/>
          <w:color w:val="000000" w:themeColor="text1"/>
          <w:sz w:val="32"/>
          <w:szCs w:val="32"/>
        </w:rPr>
        <w:t>Słowniczek terminów</w:t>
      </w:r>
    </w:p>
    <w:p w14:paraId="5A55638A" w14:textId="77777777" w:rsidR="0064168F" w:rsidRPr="0064168F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64168F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§2.</w:t>
      </w:r>
    </w:p>
    <w:p w14:paraId="71A6E45A" w14:textId="6BEC8E7A" w:rsidR="00D64278" w:rsidRPr="0064168F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64168F">
        <w:rPr>
          <w:rFonts w:ascii="Arial" w:hAnsi="Arial" w:cs="Arial"/>
          <w:sz w:val="24"/>
          <w:szCs w:val="24"/>
        </w:rPr>
        <w:t>Ilekroć w niniejszym dokumencie jest mowa o:</w:t>
      </w:r>
    </w:p>
    <w:p w14:paraId="2A934330" w14:textId="6189D8D0" w:rsidR="00D64278" w:rsidRPr="0064168F" w:rsidRDefault="00D64278" w:rsidP="00E538EB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  <w:lang w:eastAsia="pl-PL"/>
        </w:rPr>
      </w:pPr>
      <w:r w:rsidRPr="0064168F">
        <w:rPr>
          <w:rFonts w:ascii="Arial" w:hAnsi="Arial" w:cs="Arial"/>
          <w:sz w:val="24"/>
          <w:szCs w:val="24"/>
        </w:rPr>
        <w:t xml:space="preserve">danych osobowych dziecka – </w:t>
      </w:r>
      <w:bookmarkStart w:id="1" w:name="_Hlk150250080"/>
      <w:r w:rsidRPr="0064168F">
        <w:rPr>
          <w:rFonts w:ascii="Arial" w:hAnsi="Arial" w:cs="Arial"/>
          <w:sz w:val="24"/>
          <w:szCs w:val="24"/>
        </w:rPr>
        <w:t>należy przez to rozumieć</w:t>
      </w:r>
      <w:r w:rsidRPr="0064168F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1"/>
      <w:r w:rsidRPr="0064168F">
        <w:rPr>
          <w:rFonts w:ascii="Arial" w:hAnsi="Arial" w:cs="Arial"/>
          <w:sz w:val="24"/>
          <w:szCs w:val="24"/>
        </w:rPr>
        <w:t>każdą informację umożliwiając</w:t>
      </w:r>
      <w:r w:rsidR="006669D5">
        <w:rPr>
          <w:rFonts w:ascii="Arial" w:hAnsi="Arial" w:cs="Arial"/>
          <w:sz w:val="24"/>
          <w:szCs w:val="24"/>
        </w:rPr>
        <w:t>ą</w:t>
      </w:r>
      <w:r w:rsidRPr="0064168F">
        <w:rPr>
          <w:rFonts w:ascii="Arial" w:hAnsi="Arial" w:cs="Arial"/>
          <w:sz w:val="24"/>
          <w:szCs w:val="24"/>
        </w:rPr>
        <w:t xml:space="preserve"> identyfikację dziecka,</w:t>
      </w:r>
    </w:p>
    <w:p w14:paraId="6E8550E4" w14:textId="59A773B9" w:rsidR="00D64278" w:rsidRPr="0064168F" w:rsidRDefault="00D64278" w:rsidP="00E538EB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  <w:lang w:eastAsia="pl-PL"/>
        </w:rPr>
      </w:pPr>
      <w:r w:rsidRPr="0064168F">
        <w:rPr>
          <w:rFonts w:ascii="Arial" w:hAnsi="Arial" w:cs="Arial"/>
          <w:sz w:val="24"/>
          <w:szCs w:val="24"/>
        </w:rPr>
        <w:t>dziecku – należy przez to rozumieć</w:t>
      </w:r>
      <w:r w:rsidRPr="006416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4168F">
        <w:rPr>
          <w:rFonts w:ascii="Arial" w:hAnsi="Arial" w:cs="Arial"/>
          <w:sz w:val="24"/>
          <w:szCs w:val="24"/>
        </w:rPr>
        <w:t>dziecko, które uczęszcza do Żłobka Miejskiego w Łowiczu,</w:t>
      </w:r>
    </w:p>
    <w:p w14:paraId="0B7D2D79" w14:textId="5E233638" w:rsidR="00D64278" w:rsidRPr="0064168F" w:rsidRDefault="00D64278" w:rsidP="00E538EB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  <w:lang w:eastAsia="pl-PL"/>
        </w:rPr>
      </w:pPr>
      <w:r w:rsidRPr="0064168F">
        <w:rPr>
          <w:rFonts w:ascii="Arial" w:hAnsi="Arial" w:cs="Arial"/>
          <w:sz w:val="24"/>
          <w:szCs w:val="24"/>
        </w:rPr>
        <w:t>Standardach -</w:t>
      </w:r>
      <w:r w:rsidR="00632DF4" w:rsidRPr="00632DF4">
        <w:rPr>
          <w:rFonts w:ascii="Arial" w:hAnsi="Arial" w:cs="Arial"/>
          <w:sz w:val="24"/>
          <w:szCs w:val="24"/>
        </w:rPr>
        <w:t xml:space="preserve"> </w:t>
      </w:r>
      <w:r w:rsidRPr="0064168F">
        <w:rPr>
          <w:rFonts w:ascii="Arial" w:hAnsi="Arial" w:cs="Arial"/>
          <w:sz w:val="24"/>
          <w:szCs w:val="24"/>
        </w:rPr>
        <w:t>należy przez to rozumieć Standardy ochrony dzieci przed krzywdzeniem w Żłobku Miejskim w Łowiczu,</w:t>
      </w:r>
    </w:p>
    <w:p w14:paraId="5C462B22" w14:textId="50766FB6" w:rsidR="00D64278" w:rsidRPr="0064168F" w:rsidRDefault="00D64278" w:rsidP="00E538EB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4168F">
        <w:rPr>
          <w:rFonts w:ascii="Arial" w:hAnsi="Arial" w:cs="Arial"/>
          <w:sz w:val="24"/>
          <w:szCs w:val="24"/>
        </w:rPr>
        <w:t>osobie odpowiedzialnej za Standardy - należy przez to rozumieć</w:t>
      </w:r>
      <w:r w:rsidRPr="006416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4168F">
        <w:rPr>
          <w:rFonts w:ascii="Arial" w:hAnsi="Arial" w:cs="Arial"/>
          <w:sz w:val="24"/>
          <w:szCs w:val="24"/>
        </w:rPr>
        <w:t>dyrektora Żłobka Miejskiego w Łowiczu odpowiedzialnego za wdrożenie Standardów oraz za to, żeby zasady zawarte w Standardach były przestrzegane oraz za przygotowanie pracowników do przestrzegania Standardów,</w:t>
      </w:r>
    </w:p>
    <w:p w14:paraId="0AF1AFB1" w14:textId="1ED7FBA4" w:rsidR="00D64278" w:rsidRPr="0064168F" w:rsidRDefault="00D64278" w:rsidP="00E538EB">
      <w:pPr>
        <w:pStyle w:val="Bezodstpw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  <w:lang w:eastAsia="pl-PL"/>
        </w:rPr>
      </w:pPr>
      <w:r w:rsidRPr="0064168F">
        <w:rPr>
          <w:rFonts w:ascii="Arial" w:hAnsi="Arial" w:cs="Arial"/>
          <w:bCs/>
          <w:color w:val="000000"/>
          <w:sz w:val="24"/>
          <w:szCs w:val="24"/>
        </w:rPr>
        <w:t>pracowniku -</w:t>
      </w:r>
      <w:r w:rsidRPr="0064168F">
        <w:rPr>
          <w:rFonts w:ascii="Arial" w:hAnsi="Arial" w:cs="Arial"/>
          <w:color w:val="000000"/>
          <w:sz w:val="24"/>
          <w:szCs w:val="24"/>
        </w:rPr>
        <w:t xml:space="preserve"> należy przez to rozumieć</w:t>
      </w:r>
      <w:r w:rsidRPr="0064168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4168F">
        <w:rPr>
          <w:rFonts w:ascii="Arial" w:hAnsi="Arial" w:cs="Arial"/>
          <w:color w:val="000000"/>
          <w:sz w:val="24"/>
          <w:szCs w:val="24"/>
        </w:rPr>
        <w:t>każdego pracownika Żłobka bez względu na formę zatrudnienia, w tym współpracownika, stażystę, wolontariusza lub inną osobę, która z racji pełnionej funkcji lub zadań ma (nawet potencjalny) kontakt z dziećmi,</w:t>
      </w:r>
    </w:p>
    <w:p w14:paraId="74EDC1D6" w14:textId="72F8B216" w:rsidR="00D64278" w:rsidRPr="00632DF4" w:rsidRDefault="00D64278" w:rsidP="00E538EB">
      <w:pPr>
        <w:pStyle w:val="Bezodstpw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4168F">
        <w:rPr>
          <w:rFonts w:ascii="Arial" w:hAnsi="Arial" w:cs="Arial"/>
          <w:sz w:val="24"/>
          <w:szCs w:val="24"/>
        </w:rPr>
        <w:t>rodzicu - należy przez to rozumieć</w:t>
      </w:r>
      <w:r w:rsidRPr="006416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4168F">
        <w:rPr>
          <w:rFonts w:ascii="Arial" w:hAnsi="Arial" w:cs="Arial"/>
          <w:sz w:val="24"/>
          <w:szCs w:val="24"/>
        </w:rPr>
        <w:t xml:space="preserve">osobę uprawnioną do reprezentacji dziecka, w szczególności jego przedstawiciel ustawowy (rodzic, opiekun prawny) lub inna osoba uprawniona do reprezentacji dziecka na podstawie przepisów ogólnych, w </w:t>
      </w:r>
      <w:r w:rsidRPr="00632DF4">
        <w:rPr>
          <w:rFonts w:ascii="Arial" w:hAnsi="Arial" w:cs="Arial"/>
          <w:color w:val="000000" w:themeColor="text1"/>
          <w:sz w:val="24"/>
          <w:szCs w:val="24"/>
        </w:rPr>
        <w:t>tym na podstawie orzeczenia sądu, w szczególności rodzic zastępczy,</w:t>
      </w:r>
    </w:p>
    <w:p w14:paraId="603212D8" w14:textId="49D4F37F" w:rsidR="00D64278" w:rsidRPr="00632DF4" w:rsidRDefault="00D64278" w:rsidP="00E538EB">
      <w:pPr>
        <w:pStyle w:val="Bezodstpw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2DF4">
        <w:rPr>
          <w:rFonts w:ascii="Arial" w:hAnsi="Arial" w:cs="Arial"/>
          <w:color w:val="000000" w:themeColor="text1"/>
          <w:sz w:val="24"/>
          <w:szCs w:val="24"/>
        </w:rPr>
        <w:t>Zespole Interwencyjnym - należy przez to rozumieć zespół powołany przez dyrektora Żłobka w celu rozpatrzenia skomplikowanego przypadku podejrzenia krzywdzenia dziecka, w skład którego wchodzi dyrektor, pielęgniarka i inni pracownicy mający wiedzę na temat skutków krzywdzenia dziecka lub o krzywdzonym dziecku,</w:t>
      </w:r>
    </w:p>
    <w:p w14:paraId="7C09DC14" w14:textId="098E3292" w:rsidR="00D64278" w:rsidRPr="00632DF4" w:rsidRDefault="00D64278" w:rsidP="00E538EB">
      <w:pPr>
        <w:pStyle w:val="Bezodstpw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2DF4">
        <w:rPr>
          <w:rFonts w:ascii="Arial" w:hAnsi="Arial" w:cs="Arial"/>
          <w:color w:val="000000" w:themeColor="text1"/>
          <w:sz w:val="24"/>
          <w:szCs w:val="24"/>
        </w:rPr>
        <w:t>zgodzie rodzica dziecka - należy przez to rozumieć zgodę rodziców, z którymi zawarta jest umowa w sprawie korzystania z usług Żłobka. W przypadku braku porozumienia między rodzicami dziecka konieczne jest poinformowanie rodziców o konieczności rozstrzygnięcia sprawy przez sąd. W sytuacji, kiedy umowa zawarta jest z jednym rodzicem – zgoda jednego rodzica,</w:t>
      </w:r>
    </w:p>
    <w:p w14:paraId="214CF5E3" w14:textId="332BA95B" w:rsidR="00D64278" w:rsidRPr="00632DF4" w:rsidRDefault="00D64278" w:rsidP="00E538EB">
      <w:pPr>
        <w:pStyle w:val="Bezodstpw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2DF4">
        <w:rPr>
          <w:rFonts w:ascii="Arial" w:hAnsi="Arial" w:cs="Arial"/>
          <w:color w:val="000000" w:themeColor="text1"/>
          <w:sz w:val="24"/>
          <w:szCs w:val="24"/>
          <w:lang w:eastAsia="pl-PL"/>
        </w:rPr>
        <w:t>Żłobku - należy prze</w:t>
      </w:r>
      <w:r w:rsidR="00632DF4">
        <w:rPr>
          <w:rFonts w:ascii="Arial" w:hAnsi="Arial" w:cs="Arial"/>
          <w:color w:val="000000" w:themeColor="text1"/>
          <w:sz w:val="24"/>
          <w:szCs w:val="24"/>
          <w:lang w:eastAsia="pl-PL"/>
        </w:rPr>
        <w:t>z</w:t>
      </w:r>
      <w:r w:rsidRPr="00632DF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to roz</w:t>
      </w:r>
      <w:r w:rsidR="00305A3E">
        <w:rPr>
          <w:rFonts w:ascii="Arial" w:hAnsi="Arial" w:cs="Arial"/>
          <w:color w:val="000000" w:themeColor="text1"/>
          <w:sz w:val="24"/>
          <w:szCs w:val="24"/>
          <w:lang w:eastAsia="pl-PL"/>
        </w:rPr>
        <w:t>u</w:t>
      </w:r>
      <w:r w:rsidRPr="00632DF4">
        <w:rPr>
          <w:rFonts w:ascii="Arial" w:hAnsi="Arial" w:cs="Arial"/>
          <w:color w:val="000000" w:themeColor="text1"/>
          <w:sz w:val="24"/>
          <w:szCs w:val="24"/>
          <w:lang w:eastAsia="pl-PL"/>
        </w:rPr>
        <w:t>mieć Żłobek Miejski w Łowiczu,</w:t>
      </w:r>
    </w:p>
    <w:p w14:paraId="2081BA71" w14:textId="76C8ED99" w:rsidR="00D64278" w:rsidRPr="00632DF4" w:rsidRDefault="00D64278" w:rsidP="00E538EB">
      <w:pPr>
        <w:pStyle w:val="Bezodstpw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2DF4">
        <w:rPr>
          <w:rFonts w:ascii="Arial" w:hAnsi="Arial" w:cs="Arial"/>
          <w:color w:val="000000" w:themeColor="text1"/>
          <w:sz w:val="24"/>
          <w:szCs w:val="24"/>
          <w:lang w:eastAsia="pl-PL"/>
        </w:rPr>
        <w:t>dyrektorze - należy prze</w:t>
      </w:r>
      <w:r w:rsidR="00632DF4">
        <w:rPr>
          <w:rFonts w:ascii="Arial" w:hAnsi="Arial" w:cs="Arial"/>
          <w:color w:val="000000" w:themeColor="text1"/>
          <w:sz w:val="24"/>
          <w:szCs w:val="24"/>
          <w:lang w:eastAsia="pl-PL"/>
        </w:rPr>
        <w:t>z</w:t>
      </w:r>
      <w:r w:rsidRPr="00632DF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to rozumieć dyrektora Żłobka Miejskiego w Łowiczu,</w:t>
      </w:r>
    </w:p>
    <w:p w14:paraId="6F87F4E8" w14:textId="5819A580" w:rsidR="00D64278" w:rsidRPr="00632DF4" w:rsidRDefault="00D64278" w:rsidP="00E538EB">
      <w:pPr>
        <w:pStyle w:val="Bezodstpw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32DF4">
        <w:rPr>
          <w:rFonts w:ascii="Arial" w:hAnsi="Arial" w:cs="Arial"/>
          <w:color w:val="000000" w:themeColor="text1"/>
          <w:sz w:val="24"/>
          <w:szCs w:val="24"/>
        </w:rPr>
        <w:t>krzywdzeniu dziecka - należy prze</w:t>
      </w:r>
      <w:r w:rsidR="00632DF4">
        <w:rPr>
          <w:rFonts w:ascii="Arial" w:hAnsi="Arial" w:cs="Arial"/>
          <w:color w:val="000000" w:themeColor="text1"/>
          <w:sz w:val="24"/>
          <w:szCs w:val="24"/>
        </w:rPr>
        <w:t>z</w:t>
      </w:r>
      <w:r w:rsidRPr="00632DF4">
        <w:rPr>
          <w:rFonts w:ascii="Arial" w:hAnsi="Arial" w:cs="Arial"/>
          <w:color w:val="000000" w:themeColor="text1"/>
          <w:sz w:val="24"/>
          <w:szCs w:val="24"/>
        </w:rPr>
        <w:t xml:space="preserve"> to rozumieć popełnienie czynu zabronionego lub czynu karalnego na szkodę dziecka lub zagrożenie dobra dziecka, w tym jego zaniedbanie.</w:t>
      </w:r>
    </w:p>
    <w:p w14:paraId="4DCB645D" w14:textId="4A134B76" w:rsidR="00D64278" w:rsidRPr="00C40425" w:rsidRDefault="00D64278" w:rsidP="00E538EB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C40425">
        <w:rPr>
          <w:rFonts w:ascii="Arial" w:hAnsi="Arial" w:cs="Arial"/>
          <w:b/>
          <w:bCs/>
          <w:color w:val="000000" w:themeColor="text1"/>
          <w:sz w:val="32"/>
          <w:szCs w:val="32"/>
        </w:rPr>
        <w:t>Rozdział III</w:t>
      </w:r>
      <w:r w:rsidR="00632DF4" w:rsidRPr="00C4042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C40425"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>Zasady bezpiecznej weryfikacji pracowników do pracy w Żłobku Miejskim w Łowiczu.</w:t>
      </w:r>
    </w:p>
    <w:p w14:paraId="5481C8C9" w14:textId="77777777" w:rsidR="0021532C" w:rsidRPr="0021532C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21532C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§ 3.</w:t>
      </w:r>
    </w:p>
    <w:p w14:paraId="0ED615D6" w14:textId="390D7657" w:rsidR="00D64278" w:rsidRPr="0021532C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21532C">
        <w:rPr>
          <w:rFonts w:ascii="Arial" w:hAnsi="Arial" w:cs="Arial"/>
          <w:sz w:val="24"/>
          <w:szCs w:val="24"/>
        </w:rPr>
        <w:t>Dyrektor od osób ubiegających się o pracę w Żłobku, aby w jak największym stopniu zniwelować zagrożenia krzywdzeniem dzieci przez pracowników żąda:</w:t>
      </w:r>
    </w:p>
    <w:p w14:paraId="4610623F" w14:textId="1F0CF6FE" w:rsidR="00D64278" w:rsidRPr="0021532C" w:rsidRDefault="00D64278" w:rsidP="00E538EB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1532C">
        <w:rPr>
          <w:rFonts w:ascii="Arial" w:hAnsi="Arial" w:cs="Arial"/>
          <w:sz w:val="24"/>
          <w:szCs w:val="24"/>
        </w:rPr>
        <w:lastRenderedPageBreak/>
        <w:t>dokumentów potwierdzających posiadane wykształcenie w zakresie kwalifikacji pozwalających na pracę z dziećmi w Żłobku. Poznaje stosunek do wartości podzielanych przez Żłobek, takie jak ochrona praw dzieci i szacunek do ich godności.</w:t>
      </w:r>
    </w:p>
    <w:p w14:paraId="7D95EADE" w14:textId="10601145" w:rsidR="00D64278" w:rsidRPr="0021532C" w:rsidRDefault="00D64278" w:rsidP="00E538EB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1532C">
        <w:rPr>
          <w:rFonts w:ascii="Arial" w:hAnsi="Arial" w:cs="Arial"/>
          <w:sz w:val="24"/>
          <w:szCs w:val="24"/>
        </w:rPr>
        <w:t xml:space="preserve">złożenia </w:t>
      </w:r>
      <w:r w:rsidRPr="0021532C">
        <w:rPr>
          <w:rFonts w:ascii="Arial" w:hAnsi="Arial" w:cs="Arial"/>
          <w:sz w:val="24"/>
          <w:szCs w:val="24"/>
          <w:lang w:eastAsia="pl-PL"/>
        </w:rPr>
        <w:t>zgodnie</w:t>
      </w:r>
      <w:r w:rsidRPr="0021532C">
        <w:rPr>
          <w:rFonts w:ascii="Arial" w:hAnsi="Arial" w:cs="Arial"/>
          <w:b/>
          <w:bCs/>
          <w:i/>
          <w:sz w:val="24"/>
          <w:szCs w:val="24"/>
          <w:lang w:eastAsia="pl-PL"/>
        </w:rPr>
        <w:t xml:space="preserve"> </w:t>
      </w:r>
      <w:r w:rsidRPr="0021532C">
        <w:rPr>
          <w:rFonts w:ascii="Arial" w:hAnsi="Arial" w:cs="Arial"/>
          <w:sz w:val="24"/>
          <w:szCs w:val="24"/>
          <w:lang w:eastAsia="pl-PL"/>
        </w:rPr>
        <w:t>art. 6 ust 1. Ustawy z dnia 21 listopada 2008 r. o pracownikach samorządowych oraz zgodnie art. 18 ustawy z dnia 4 lutego 2011 r. o opiece nad dziećmi w wieku do lat 3, oświadczenia</w:t>
      </w:r>
      <w:r w:rsidRPr="0021532C">
        <w:rPr>
          <w:rFonts w:ascii="Arial" w:hAnsi="Arial" w:cs="Arial"/>
          <w:sz w:val="24"/>
          <w:szCs w:val="24"/>
        </w:rPr>
        <w:t>. Wzór oświadczenia stanowi załącznik nr 1 do niniejszych Standardów.</w:t>
      </w:r>
    </w:p>
    <w:p w14:paraId="7B603AA2" w14:textId="5CC57A77" w:rsidR="00D64278" w:rsidRPr="0021532C" w:rsidRDefault="00D64278" w:rsidP="00E538EB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1532C">
        <w:rPr>
          <w:rFonts w:ascii="Arial" w:hAnsi="Arial" w:cs="Arial"/>
          <w:sz w:val="24"/>
          <w:szCs w:val="24"/>
        </w:rPr>
        <w:t xml:space="preserve">sprawdza pracownika w Rejestrze Sprawców Przestępstw na Tle Seksualnym - </w:t>
      </w:r>
      <w:r w:rsidRPr="0021532C">
        <w:rPr>
          <w:rFonts w:ascii="Arial" w:hAnsi="Arial" w:cs="Arial"/>
          <w:bCs/>
          <w:sz w:val="24"/>
          <w:szCs w:val="24"/>
        </w:rPr>
        <w:t>Rejestr z dostępem ograniczonym lub Rejestrze osób, w stosunku do których Państwowa Komisja do spraw przeciwdziałania wykorzystaniu seksualnemu małoletnich poniżej lat 15 wydała postanowienie o wpisie w Rejestrze.</w:t>
      </w:r>
      <w:r w:rsidRPr="0021532C">
        <w:rPr>
          <w:rFonts w:ascii="Arial" w:hAnsi="Arial" w:cs="Arial"/>
          <w:sz w:val="24"/>
          <w:szCs w:val="24"/>
        </w:rPr>
        <w:t xml:space="preserve"> Wydruk z Rejestru przechowuje się w aktach osobowych pracownika. Osoba figurująca w Rejestrze nie może zostać zatrudniona. Zakres danych osobowych potrzebnych do sprawdzenia osoby w Rejestrze znajduje się w załączniku nr 2 do niniejszych Standardów.</w:t>
      </w:r>
    </w:p>
    <w:p w14:paraId="35B65FF3" w14:textId="2EBD79A3" w:rsidR="00D64278" w:rsidRPr="0021532C" w:rsidRDefault="00D64278" w:rsidP="00E538EB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1532C">
        <w:rPr>
          <w:rFonts w:ascii="Arial" w:hAnsi="Arial" w:cs="Arial"/>
          <w:sz w:val="24"/>
          <w:szCs w:val="24"/>
        </w:rPr>
        <w:t>może poprosić o przedstawienie referencji 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</w:t>
      </w:r>
    </w:p>
    <w:p w14:paraId="308BB3F0" w14:textId="35F0408D" w:rsidR="00D64278" w:rsidRPr="0021532C" w:rsidRDefault="00D64278" w:rsidP="00E538EB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1532C">
        <w:rPr>
          <w:rFonts w:ascii="Arial" w:hAnsi="Arial" w:cs="Arial"/>
          <w:sz w:val="24"/>
          <w:szCs w:val="24"/>
        </w:rPr>
        <w:t>przedłożenia informacji z Krajowego Rejestru Karnego w zakresie przestępstw określonych w rozdziale XIX i XXV Kodeksu karnego, w art. 189 a i art. 207 Kodeksu karnego oraz w ustawie o przeciwdziałaniu narkomanii lub za odpowiadające tym przestępstwom czyny zabronione określone w przepisach prawa obcego.</w:t>
      </w:r>
    </w:p>
    <w:p w14:paraId="7A82BCAD" w14:textId="38117245" w:rsidR="00D64278" w:rsidRPr="0021532C" w:rsidRDefault="00D64278" w:rsidP="00E538EB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1532C">
        <w:rPr>
          <w:rFonts w:ascii="Arial" w:hAnsi="Arial" w:cs="Arial"/>
          <w:sz w:val="24"/>
          <w:szCs w:val="24"/>
        </w:rPr>
        <w:t>jeżeli osoba ubiegająca się o pracę posiada obywatelstwo innego państwa niż Rzeczypospolita Polska, ponadto przedkłada informację z rejestru karnego państwa obywatelstwa uzyskiwaną do celów działalności zawodowej lub wolontariackiej związanej z kontaktami z dziećmi.</w:t>
      </w:r>
    </w:p>
    <w:p w14:paraId="048D256C" w14:textId="45EE0AF8" w:rsidR="00D64278" w:rsidRPr="0021532C" w:rsidRDefault="00D64278" w:rsidP="00E538EB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1532C">
        <w:rPr>
          <w:rFonts w:ascii="Arial" w:hAnsi="Arial" w:cs="Arial"/>
          <w:sz w:val="24"/>
          <w:szCs w:val="24"/>
        </w:rPr>
        <w:t>od osoby ubiegającej się o pracę – dyrektor pobiera również oświadczenie o państwie lub państwach, w których zamieszkiwała w ciągu ostatnich 20 lat, innych</w:t>
      </w:r>
      <w:r w:rsidR="0021532C">
        <w:rPr>
          <w:rFonts w:ascii="Arial" w:hAnsi="Arial" w:cs="Arial"/>
          <w:sz w:val="24"/>
          <w:szCs w:val="24"/>
        </w:rPr>
        <w:t xml:space="preserve"> </w:t>
      </w:r>
      <w:r w:rsidRPr="0021532C">
        <w:rPr>
          <w:rFonts w:ascii="Arial" w:hAnsi="Arial" w:cs="Arial"/>
          <w:sz w:val="24"/>
          <w:szCs w:val="24"/>
        </w:rPr>
        <w:t>niż Rzeczypospolita Polska i państwo obywatelstwa oraz jednocześnie przekłada informację z rejestrów karnych tych państw uzyskiwaną do celów działalności zawodowej lub wolontariackiej związanej z kontaktami z dziećmi.</w:t>
      </w:r>
    </w:p>
    <w:p w14:paraId="35E15B5B" w14:textId="77777777" w:rsidR="00D64278" w:rsidRPr="0021532C" w:rsidRDefault="00D64278" w:rsidP="00E538EB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1532C">
        <w:rPr>
          <w:rFonts w:ascii="Arial" w:hAnsi="Arial" w:cs="Arial"/>
          <w:sz w:val="24"/>
          <w:szCs w:val="24"/>
        </w:rPr>
        <w:t>w przypadku gdy prawo państwa, o którym mowa w ust. 6 lub 7 nie przewiduje wydawania informacji do celów działalności zawodowej lub wolontariackiej związanej z kontaktami z dziećmi, przekłada informację z rejestru karnego tego państwa.</w:t>
      </w:r>
    </w:p>
    <w:p w14:paraId="217A719A" w14:textId="421A0AB7" w:rsidR="00D64278" w:rsidRPr="0021532C" w:rsidRDefault="00D64278" w:rsidP="00E538EB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1532C">
        <w:rPr>
          <w:rFonts w:ascii="Arial" w:hAnsi="Arial" w:cs="Arial"/>
          <w:sz w:val="24"/>
          <w:szCs w:val="24"/>
        </w:rPr>
        <w:t xml:space="preserve">w przypadku, gdy prawo państwa, z którego ma być przedłożona informacja, nie przewiduje jej sporządzenia lub w danym państwie nie prowadzi się rejestru karnego, wówczas osoba ubiegająca się o pracę zobowiązana jest złożyć pod rygorem odpowiedzialności karnej, dyrektorowi oświadczenie o tym fakcie wraz z oświadczeniem, że nie była prawomocnie skazana w tym państwie za czyny zabronione odpowiadające przestępstwom określonym w rozdziale XIX i XXV Kodeksu karnego, w art. 189 a i art. 207 Kodeksu karnego oraz w ustawie o przeciwdziałaniu narkomanii oraz nie wydano wobec niej innego orzeczenia, w którym stwierdzono, iż dopuściła się takich czynów zabronionych oraz że nie ma obowiązku wynikającego z orzeczenia sądu, innego uprawnionego organu lub </w:t>
      </w:r>
      <w:r w:rsidRPr="0021532C">
        <w:rPr>
          <w:rFonts w:ascii="Arial" w:hAnsi="Arial" w:cs="Arial"/>
          <w:sz w:val="24"/>
          <w:szCs w:val="24"/>
        </w:rPr>
        <w:lastRenderedPageBreak/>
        <w:t>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7164D59E" w14:textId="7C19DF7A" w:rsidR="00D64278" w:rsidRPr="0021532C" w:rsidRDefault="00D64278" w:rsidP="00E538EB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1532C">
        <w:rPr>
          <w:rFonts w:ascii="Arial" w:hAnsi="Arial" w:cs="Arial"/>
          <w:sz w:val="24"/>
          <w:szCs w:val="24"/>
        </w:rPr>
        <w:t>oświadczenia składane są pod rygorem odpowiedzialności karnej za złożenie fałszywego oświadczenia. Składający oświadczenie jest obowiązany do zawarcia w nim klauzuli następującej treści: „Jestem świadoma odpowiedzialności karnej za złożenie fałszywego oświadczenia.” Klauzula ta zastępuje pouczenie organu o odpowiedzialności karnej za złożenie fałszywego oświadczenia”. Wzór oświadczenia stanowi załącznik nr 3 do niniejszych Standardów.</w:t>
      </w:r>
    </w:p>
    <w:p w14:paraId="446402D6" w14:textId="5E489935" w:rsidR="00D64278" w:rsidRPr="0021532C" w:rsidRDefault="00D64278" w:rsidP="00E538EB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1532C">
        <w:rPr>
          <w:rFonts w:ascii="Arial" w:hAnsi="Arial" w:cs="Arial"/>
          <w:sz w:val="24"/>
          <w:szCs w:val="24"/>
        </w:rPr>
        <w:t xml:space="preserve">informacje w formie wydruku oraz oświadczenia załącza </w:t>
      </w:r>
      <w:r w:rsidR="0089709B">
        <w:rPr>
          <w:rFonts w:ascii="Arial" w:hAnsi="Arial" w:cs="Arial"/>
          <w:sz w:val="24"/>
          <w:szCs w:val="24"/>
        </w:rPr>
        <w:t xml:space="preserve">się </w:t>
      </w:r>
      <w:r w:rsidRPr="0021532C">
        <w:rPr>
          <w:rFonts w:ascii="Arial" w:hAnsi="Arial" w:cs="Arial"/>
          <w:sz w:val="24"/>
          <w:szCs w:val="24"/>
        </w:rPr>
        <w:t>do akt osobowych pracownika.</w:t>
      </w:r>
    </w:p>
    <w:p w14:paraId="4BCDB012" w14:textId="222A6EDB" w:rsidR="00D64278" w:rsidRPr="0021532C" w:rsidRDefault="00D64278" w:rsidP="00E538EB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1532C">
        <w:rPr>
          <w:rFonts w:ascii="Arial" w:hAnsi="Arial" w:cs="Arial"/>
          <w:sz w:val="24"/>
          <w:szCs w:val="24"/>
        </w:rPr>
        <w:t>dyrektor Żłobka jest zobowiązany do żądania zaświadczenia o niekaralności z KRK od osoby zatrudnianej na stanowisku opiekuna i pielęgniarki zgodnie z</w:t>
      </w:r>
      <w:r w:rsidR="0021532C">
        <w:rPr>
          <w:rFonts w:ascii="Arial" w:hAnsi="Arial" w:cs="Arial"/>
          <w:sz w:val="24"/>
          <w:szCs w:val="24"/>
        </w:rPr>
        <w:t xml:space="preserve"> </w:t>
      </w:r>
      <w:r w:rsidRPr="0021532C">
        <w:rPr>
          <w:rFonts w:ascii="Arial" w:hAnsi="Arial" w:cs="Arial"/>
          <w:sz w:val="24"/>
          <w:szCs w:val="24"/>
        </w:rPr>
        <w:t>art.</w:t>
      </w:r>
      <w:r w:rsidR="0089709B">
        <w:rPr>
          <w:rFonts w:ascii="Arial" w:hAnsi="Arial" w:cs="Arial"/>
          <w:sz w:val="24"/>
          <w:szCs w:val="24"/>
        </w:rPr>
        <w:t xml:space="preserve"> </w:t>
      </w:r>
      <w:r w:rsidRPr="0021532C">
        <w:rPr>
          <w:rFonts w:ascii="Arial" w:hAnsi="Arial" w:cs="Arial"/>
          <w:sz w:val="24"/>
          <w:szCs w:val="24"/>
        </w:rPr>
        <w:t>16 ustawy o opiece nad dziećmi w wieku do lat 3 wystawionego nie wcześniej niż 3 miesiące przed rozpoczęciem pracy lub świadczenia usług w Żłobku.</w:t>
      </w:r>
    </w:p>
    <w:p w14:paraId="6F37788D" w14:textId="0599B018" w:rsidR="00D64278" w:rsidRPr="00C40425" w:rsidRDefault="00D64278" w:rsidP="00E538EB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C40425">
        <w:rPr>
          <w:rFonts w:ascii="Arial" w:hAnsi="Arial" w:cs="Arial"/>
          <w:b/>
          <w:bCs/>
          <w:color w:val="000000" w:themeColor="text1"/>
          <w:sz w:val="32"/>
          <w:szCs w:val="32"/>
        </w:rPr>
        <w:t>Rozdział IV</w:t>
      </w:r>
      <w:r w:rsidR="0021532C" w:rsidRPr="00C4042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C40425">
        <w:rPr>
          <w:rFonts w:ascii="Arial" w:hAnsi="Arial" w:cs="Arial"/>
          <w:b/>
          <w:bCs/>
          <w:color w:val="000000" w:themeColor="text1"/>
          <w:sz w:val="32"/>
          <w:szCs w:val="32"/>
        </w:rPr>
        <w:t>Zasady bezpiecznych relacji mi</w:t>
      </w:r>
      <w:r w:rsidR="0021532C" w:rsidRPr="00C40425">
        <w:rPr>
          <w:rFonts w:ascii="Arial" w:hAnsi="Arial" w:cs="Arial"/>
          <w:b/>
          <w:bCs/>
          <w:color w:val="000000" w:themeColor="text1"/>
          <w:sz w:val="32"/>
          <w:szCs w:val="32"/>
        </w:rPr>
        <w:t>ę</w:t>
      </w:r>
      <w:r w:rsidRPr="00C40425">
        <w:rPr>
          <w:rFonts w:ascii="Arial" w:hAnsi="Arial" w:cs="Arial"/>
          <w:b/>
          <w:bCs/>
          <w:color w:val="000000" w:themeColor="text1"/>
          <w:sz w:val="32"/>
          <w:szCs w:val="32"/>
        </w:rPr>
        <w:t>dzy pracownikami a dziećmi w Żłobku Miejskim w Łowiczu</w:t>
      </w:r>
    </w:p>
    <w:p w14:paraId="1790C87D" w14:textId="28681AEF" w:rsidR="00C40425" w:rsidRPr="00C40425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C40425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§4.</w:t>
      </w:r>
    </w:p>
    <w:p w14:paraId="3E18BBE6" w14:textId="02234713" w:rsidR="00D64278" w:rsidRPr="00C40425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C40425">
        <w:rPr>
          <w:rFonts w:ascii="Arial" w:hAnsi="Arial" w:cs="Arial"/>
          <w:sz w:val="24"/>
          <w:szCs w:val="24"/>
        </w:rPr>
        <w:t>Każdy pracownik Żłobka jest zobowiązany do utrzymywania profesjonalnej relacji z dziećmi w Żłobku i 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</w:t>
      </w:r>
      <w:r w:rsidRPr="00C40425">
        <w:rPr>
          <w:rFonts w:ascii="Arial" w:hAnsi="Arial" w:cs="Arial"/>
          <w:kern w:val="2"/>
          <w:sz w:val="24"/>
          <w:szCs w:val="24"/>
        </w:rPr>
        <w:t xml:space="preserve"> Bezpieczeństwo dziecka w Żłobku jest priorytetem. </w:t>
      </w:r>
      <w:r w:rsidRPr="00C40425">
        <w:rPr>
          <w:rFonts w:ascii="Arial" w:hAnsi="Arial" w:cs="Arial"/>
          <w:sz w:val="24"/>
          <w:szCs w:val="24"/>
        </w:rPr>
        <w:t>Pracownicy mają obowiązek zapewnić dzieciom bezpieczne warunki pobytu, zarówno pod względem fizycznym, jak i psychicznym. Relacje między pracownikami a dziećmi powinny być oparte na wzajemnym szacunku, zrozumieniu i akceptacji.</w:t>
      </w:r>
    </w:p>
    <w:p w14:paraId="2CEB2B23" w14:textId="77777777" w:rsidR="00C40425" w:rsidRPr="00C40425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C40425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§5.</w:t>
      </w:r>
    </w:p>
    <w:p w14:paraId="55ED3800" w14:textId="29513F03" w:rsidR="00D64278" w:rsidRPr="00C40425" w:rsidRDefault="00D64278" w:rsidP="00E538EB">
      <w:pPr>
        <w:pStyle w:val="Bezodstpw"/>
        <w:rPr>
          <w:rFonts w:ascii="Arial" w:hAnsi="Arial" w:cs="Arial"/>
          <w:kern w:val="2"/>
          <w:sz w:val="24"/>
          <w:szCs w:val="24"/>
        </w:rPr>
      </w:pPr>
      <w:r w:rsidRPr="00C40425">
        <w:rPr>
          <w:rFonts w:ascii="Arial" w:hAnsi="Arial" w:cs="Arial"/>
          <w:sz w:val="24"/>
          <w:szCs w:val="24"/>
        </w:rPr>
        <w:t>W komunikacji z dziećmi w Żłobku pracownik zobowiązany jest:</w:t>
      </w:r>
    </w:p>
    <w:p w14:paraId="088A42DA" w14:textId="16BB9802" w:rsidR="00D64278" w:rsidRPr="00C40425" w:rsidRDefault="00D64278" w:rsidP="00E538EB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40425">
        <w:rPr>
          <w:rFonts w:ascii="Arial" w:hAnsi="Arial" w:cs="Arial"/>
          <w:sz w:val="24"/>
          <w:szCs w:val="24"/>
        </w:rPr>
        <w:t>zachować cierpliwość i szacunek,</w:t>
      </w:r>
    </w:p>
    <w:p w14:paraId="3B33596C" w14:textId="77777777" w:rsidR="00D64278" w:rsidRPr="00C40425" w:rsidRDefault="00D64278" w:rsidP="00E538EB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40425">
        <w:rPr>
          <w:rFonts w:ascii="Arial" w:hAnsi="Arial" w:cs="Arial"/>
          <w:sz w:val="24"/>
          <w:szCs w:val="24"/>
        </w:rPr>
        <w:t>słuchać uważnie dziecka i udzielać mu odpowiedzi adekwatnych do jego wieku i danej sytuacji,</w:t>
      </w:r>
    </w:p>
    <w:p w14:paraId="3BFA4EDD" w14:textId="77777777" w:rsidR="00D64278" w:rsidRPr="00C40425" w:rsidRDefault="00D64278" w:rsidP="00E538EB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40425">
        <w:rPr>
          <w:rFonts w:ascii="Arial" w:hAnsi="Arial" w:cs="Arial"/>
          <w:sz w:val="24"/>
          <w:szCs w:val="24"/>
        </w:rPr>
        <w:t>szanować prawo dziecka do prywatności; jeśli konieczne jest odstąpienie od zasady poufności, aby chronić dziecko, należy wyjaśnić mu to najszybciej, jak to możliwe; jeśli pojawi się konieczność porozmawiania z dzieckiem na osobności, należy zostawić uchylone drzwi do pomieszczenia i zadbać, aby być w zasięgu wzroku innych; można też poprosić drugiego pracownika o obecność podczas takiej rozmowy,</w:t>
      </w:r>
    </w:p>
    <w:p w14:paraId="0CB04AD5" w14:textId="77777777" w:rsidR="00D64278" w:rsidRPr="00C40425" w:rsidRDefault="00D64278" w:rsidP="00E538EB">
      <w:pPr>
        <w:pStyle w:val="Bezodstpw"/>
        <w:numPr>
          <w:ilvl w:val="0"/>
          <w:numId w:val="10"/>
        </w:numPr>
        <w:rPr>
          <w:rFonts w:ascii="Arial" w:hAnsi="Arial" w:cs="Arial"/>
          <w:kern w:val="2"/>
          <w:sz w:val="24"/>
          <w:szCs w:val="24"/>
        </w:rPr>
      </w:pPr>
      <w:r w:rsidRPr="00C40425">
        <w:rPr>
          <w:rFonts w:ascii="Arial" w:hAnsi="Arial" w:cs="Arial"/>
          <w:sz w:val="24"/>
          <w:szCs w:val="24"/>
        </w:rPr>
        <w:t>potrafić odpowiednio dostosować swoją opiekę do wieku i indywidualnych potrzeb każdego dziecka,</w:t>
      </w:r>
    </w:p>
    <w:p w14:paraId="45CA98CB" w14:textId="157260A0" w:rsidR="00C40425" w:rsidRPr="00C40425" w:rsidRDefault="00D64278" w:rsidP="00E538EB">
      <w:pPr>
        <w:pStyle w:val="Bezodstpw"/>
        <w:numPr>
          <w:ilvl w:val="0"/>
          <w:numId w:val="10"/>
        </w:numPr>
        <w:rPr>
          <w:rFonts w:ascii="Arial" w:hAnsi="Arial" w:cs="Arial"/>
          <w:kern w:val="2"/>
          <w:sz w:val="24"/>
          <w:szCs w:val="24"/>
        </w:rPr>
      </w:pPr>
      <w:r w:rsidRPr="00C40425">
        <w:rPr>
          <w:rFonts w:ascii="Arial" w:hAnsi="Arial" w:cs="Arial"/>
          <w:sz w:val="24"/>
          <w:szCs w:val="24"/>
        </w:rPr>
        <w:t>być otwarty</w:t>
      </w:r>
      <w:r w:rsidR="00097798">
        <w:rPr>
          <w:rFonts w:ascii="Arial" w:hAnsi="Arial" w:cs="Arial"/>
          <w:sz w:val="24"/>
          <w:szCs w:val="24"/>
        </w:rPr>
        <w:t>m</w:t>
      </w:r>
      <w:r w:rsidRPr="00C40425">
        <w:rPr>
          <w:rFonts w:ascii="Arial" w:hAnsi="Arial" w:cs="Arial"/>
          <w:sz w:val="24"/>
          <w:szCs w:val="24"/>
        </w:rPr>
        <w:t xml:space="preserve"> na współpracę z rodzicami. Regularnie informować rodziców o przebiegu pobytu dziecka.</w:t>
      </w:r>
    </w:p>
    <w:p w14:paraId="298B75E3" w14:textId="66363F4F" w:rsidR="00C40425" w:rsidRPr="00C40425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C40425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§ 6.</w:t>
      </w:r>
    </w:p>
    <w:p w14:paraId="25E9F94E" w14:textId="08546AA2" w:rsidR="00D64278" w:rsidRPr="00C40425" w:rsidRDefault="00D64278" w:rsidP="00E538EB">
      <w:pPr>
        <w:pStyle w:val="Bezodstpw"/>
        <w:rPr>
          <w:rFonts w:ascii="Arial" w:hAnsi="Arial" w:cs="Arial"/>
          <w:kern w:val="2"/>
          <w:sz w:val="24"/>
          <w:szCs w:val="24"/>
        </w:rPr>
      </w:pPr>
      <w:r w:rsidRPr="00C40425">
        <w:rPr>
          <w:rFonts w:ascii="Arial" w:hAnsi="Arial" w:cs="Arial"/>
          <w:sz w:val="24"/>
          <w:szCs w:val="24"/>
        </w:rPr>
        <w:t>Pracownikowi zabrania się:</w:t>
      </w:r>
    </w:p>
    <w:p w14:paraId="1C0DF297" w14:textId="77777777" w:rsidR="00D64278" w:rsidRPr="00C40425" w:rsidRDefault="00D64278" w:rsidP="00E538EB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40425">
        <w:rPr>
          <w:rFonts w:ascii="Arial" w:hAnsi="Arial" w:cs="Arial"/>
          <w:sz w:val="24"/>
          <w:szCs w:val="24"/>
        </w:rPr>
        <w:lastRenderedPageBreak/>
        <w:t>zawstydzania, upokarzania, lekceważenia i obrażania dziecka oraz podnoszenia głosu na dziecko w sytuacji innej niż wynikająca z bezpieczeństwa dziecka lub innych dzieci,</w:t>
      </w:r>
    </w:p>
    <w:p w14:paraId="5E2048BF" w14:textId="77777777" w:rsidR="00D64278" w:rsidRPr="00C40425" w:rsidRDefault="00D64278" w:rsidP="00E538EB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40425">
        <w:rPr>
          <w:rFonts w:ascii="Arial" w:hAnsi="Arial" w:cs="Arial"/>
          <w:sz w:val="24"/>
          <w:szCs w:val="24"/>
        </w:rPr>
        <w:t>ujawniania informacji wrażliwych dotyczących dziecka wobec osób nieuprawnionych, w tym wobec innych dzieci; obejmuje to wizerunek dziecka, informacje o jego/jej sytuacji rodzinnej, ekonomicznej, medycznej, opiekuńczej i prawnej,</w:t>
      </w:r>
    </w:p>
    <w:p w14:paraId="1793A294" w14:textId="77335313" w:rsidR="00D64278" w:rsidRPr="00C40425" w:rsidRDefault="00D64278" w:rsidP="00E538EB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40425">
        <w:rPr>
          <w:rFonts w:ascii="Arial" w:hAnsi="Arial" w:cs="Arial"/>
          <w:sz w:val="24"/>
          <w:szCs w:val="24"/>
        </w:rPr>
        <w:t>zachowywania się w obecności dziecka w sposób niestosowny: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</w:t>
      </w:r>
    </w:p>
    <w:p w14:paraId="40950C3A" w14:textId="3102E15E" w:rsidR="00C40425" w:rsidRPr="00C40425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C40425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§7.</w:t>
      </w:r>
    </w:p>
    <w:p w14:paraId="15D0BD6B" w14:textId="0BC7841E" w:rsidR="00D64278" w:rsidRPr="00C40425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C40425">
        <w:rPr>
          <w:rFonts w:ascii="Arial" w:hAnsi="Arial" w:cs="Arial"/>
          <w:sz w:val="24"/>
          <w:szCs w:val="24"/>
        </w:rPr>
        <w:t>Pracownik zobowiązany jest:</w:t>
      </w:r>
    </w:p>
    <w:p w14:paraId="03FF6773" w14:textId="76942CA9" w:rsidR="00D64278" w:rsidRPr="00C40425" w:rsidRDefault="00D64278" w:rsidP="00E538EB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40425">
        <w:rPr>
          <w:rFonts w:ascii="Arial" w:hAnsi="Arial" w:cs="Arial"/>
          <w:sz w:val="24"/>
          <w:szCs w:val="24"/>
        </w:rPr>
        <w:t>doceniać i szanować wkład dzieci w podejmowane działania, aktywnie je angażować i traktować równo bez względu na ich płeć, orientację seksualną, sprawność/niepełnosprawność, status społeczny, etniczny, kulturowy, religijny i światopogląd,</w:t>
      </w:r>
    </w:p>
    <w:p w14:paraId="78305561" w14:textId="77777777" w:rsidR="00D64278" w:rsidRPr="00C40425" w:rsidRDefault="00D64278" w:rsidP="00E538EB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40425">
        <w:rPr>
          <w:rFonts w:ascii="Arial" w:hAnsi="Arial" w:cs="Arial"/>
          <w:sz w:val="24"/>
          <w:szCs w:val="24"/>
        </w:rPr>
        <w:t>unikać faworyzowania dzieci.</w:t>
      </w:r>
    </w:p>
    <w:p w14:paraId="0AF73AA5" w14:textId="77777777" w:rsidR="00C40425" w:rsidRPr="00C40425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C40425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§8.</w:t>
      </w:r>
    </w:p>
    <w:p w14:paraId="714869B0" w14:textId="32EB610F" w:rsidR="00D64278" w:rsidRPr="00B8109E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B8109E">
        <w:rPr>
          <w:rFonts w:ascii="Arial" w:hAnsi="Arial" w:cs="Arial"/>
          <w:sz w:val="24"/>
          <w:szCs w:val="24"/>
        </w:rPr>
        <w:t>Pracownikowi zabrania się:</w:t>
      </w:r>
    </w:p>
    <w:p w14:paraId="020B8418" w14:textId="659D56DE" w:rsidR="00D64278" w:rsidRPr="00B8109E" w:rsidRDefault="00D64278" w:rsidP="00E538EB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8109E">
        <w:rPr>
          <w:rFonts w:ascii="Arial" w:hAnsi="Arial" w:cs="Arial"/>
          <w:sz w:val="24"/>
          <w:szCs w:val="24"/>
        </w:rPr>
        <w:t>nawiązywania z dzieckiem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14:paraId="0ED749A4" w14:textId="6FD38823" w:rsidR="00D64278" w:rsidRPr="00B8109E" w:rsidRDefault="00D64278" w:rsidP="00E538EB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8109E">
        <w:rPr>
          <w:rFonts w:ascii="Arial" w:hAnsi="Arial" w:cs="Arial"/>
          <w:sz w:val="24"/>
          <w:szCs w:val="24"/>
        </w:rPr>
        <w:t>utrwalania wizerunku nieletniego (filmowanie, nagrywanie głosu, fotografowanie) dla potrzeb prywatnych; dotyczy to także umożliwienia osobom trzecim utrwalenia wizerunków dzieci, jeśli dyrektor Żłobka nie został o tym poinformowany, nie wyraził na to zgody i nie uzyskał zgód rodziców/opiekunów prawnych,</w:t>
      </w:r>
    </w:p>
    <w:p w14:paraId="7430BF8A" w14:textId="77777777" w:rsidR="00D64278" w:rsidRPr="00B8109E" w:rsidRDefault="00D64278" w:rsidP="00E538EB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8109E">
        <w:rPr>
          <w:rFonts w:ascii="Arial" w:hAnsi="Arial" w:cs="Arial"/>
          <w:sz w:val="24"/>
          <w:szCs w:val="24"/>
        </w:rPr>
        <w:t>proponowania nieletniemu alkoholu, wyrobów tytoniowych, nielegalnych substancji, jak również używania ich w obecności dzieci,</w:t>
      </w:r>
    </w:p>
    <w:p w14:paraId="0D31135D" w14:textId="211AA3B3" w:rsidR="00D64278" w:rsidRPr="00B8109E" w:rsidRDefault="00D64278" w:rsidP="00E538EB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8109E">
        <w:rPr>
          <w:rFonts w:ascii="Arial" w:hAnsi="Arial" w:cs="Arial"/>
          <w:sz w:val="24"/>
          <w:szCs w:val="24"/>
        </w:rPr>
        <w:t>przyjmowania pieniędzy, prezentów od dzieci i ich rodziców/opiekunów prawnych,</w:t>
      </w:r>
    </w:p>
    <w:p w14:paraId="2EC07E93" w14:textId="1B7E5117" w:rsidR="00D64278" w:rsidRPr="00B8109E" w:rsidRDefault="00D64278" w:rsidP="00E538EB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8109E">
        <w:rPr>
          <w:rFonts w:ascii="Arial" w:hAnsi="Arial" w:cs="Arial"/>
          <w:sz w:val="24"/>
          <w:szCs w:val="24"/>
        </w:rPr>
        <w:t>wchodzenia w relacje jakiejkolwiek zależności wobec dziecka lub</w:t>
      </w:r>
      <w:r w:rsidR="00B8109E">
        <w:rPr>
          <w:rFonts w:ascii="Arial" w:hAnsi="Arial" w:cs="Arial"/>
          <w:sz w:val="24"/>
          <w:szCs w:val="24"/>
        </w:rPr>
        <w:t xml:space="preserve"> </w:t>
      </w:r>
      <w:r w:rsidRPr="00B8109E">
        <w:rPr>
          <w:rFonts w:ascii="Arial" w:hAnsi="Arial" w:cs="Arial"/>
          <w:sz w:val="24"/>
          <w:szCs w:val="24"/>
        </w:rPr>
        <w:t>rodziców/opiekunów prawnych, zachowywania się w sposób mogący sugerować innym istnienie takiej zależności i prowadzący do oskarżeń o nierówne traktowanie bądź czerpanie korzyści majątkowych i innych,</w:t>
      </w:r>
    </w:p>
    <w:p w14:paraId="08541213" w14:textId="77777777" w:rsidR="00B8109E" w:rsidRDefault="00D64278" w:rsidP="00E538EB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8109E">
        <w:rPr>
          <w:rFonts w:ascii="Arial" w:hAnsi="Arial" w:cs="Arial"/>
          <w:sz w:val="24"/>
          <w:szCs w:val="24"/>
        </w:rPr>
        <w:t>wszystkie ryzykowne sytuacje, które obejmują zauroczenie dzieckiem przez pracownika lub pracownikiem przez dziecko, muszą być raportowane dyrektorowi Żłobka. Jeśli pracownik jest ich świadkiem, zobowiązany jest reagować stanowczo, ale z wyczuciem, aby zachować godność osób zainteresowanych.</w:t>
      </w:r>
    </w:p>
    <w:p w14:paraId="4A33DD9F" w14:textId="42CA02F7" w:rsidR="00B8109E" w:rsidRPr="00B8109E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B8109E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§9.</w:t>
      </w:r>
    </w:p>
    <w:p w14:paraId="75290B88" w14:textId="1C462631" w:rsidR="00D64278" w:rsidRPr="00B8109E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B8109E">
        <w:rPr>
          <w:rFonts w:ascii="Arial" w:hAnsi="Arial" w:cs="Arial"/>
          <w:sz w:val="24"/>
          <w:szCs w:val="24"/>
        </w:rPr>
        <w:t>Kontakt fizyczny z dziećmi:</w:t>
      </w:r>
    </w:p>
    <w:p w14:paraId="42AC6747" w14:textId="7FF729C8" w:rsidR="00D64278" w:rsidRPr="00B8109E" w:rsidRDefault="00D64278" w:rsidP="00E538EB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8109E">
        <w:rPr>
          <w:rFonts w:ascii="Arial" w:hAnsi="Arial" w:cs="Arial"/>
          <w:sz w:val="24"/>
          <w:szCs w:val="24"/>
        </w:rPr>
        <w:t xml:space="preserve">jakiekolwiek przemocowe działanie wobec dziecka jest niedopuszczalne. Istnieją jednak sytuacje, w których fizyczny kontakt z dzieckiem może być stosowny i spełnia zasady bezpiecznego kontaktu - jest odpowiedzią na potrzeby dziecka w danym momencie, uwzględnia wiek dziecka, etap rozwojowy, płeć, kontekst kulturowy i sytuacyjny (np. przytulanie lub głaskanie dziecka z inicjatywy pracownika w celu utulenia do snu lub uspokojenia). Nie można jednak wyznaczyć uniwersalnej stosowności każdego takiego kontaktu fizycznego, </w:t>
      </w:r>
      <w:r w:rsidRPr="00B8109E">
        <w:rPr>
          <w:rFonts w:ascii="Arial" w:hAnsi="Arial" w:cs="Arial"/>
          <w:sz w:val="24"/>
          <w:szCs w:val="24"/>
        </w:rPr>
        <w:lastRenderedPageBreak/>
        <w:t>ponieważ zachowanie odpowiednie wobec jednego dziecka może być nieodpowiednie wobec innego.</w:t>
      </w:r>
    </w:p>
    <w:p w14:paraId="6B02E6D5" w14:textId="77777777" w:rsidR="00D64278" w:rsidRPr="00B8109E" w:rsidRDefault="00D64278" w:rsidP="00E538EB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8109E">
        <w:rPr>
          <w:rFonts w:ascii="Arial" w:hAnsi="Arial" w:cs="Arial"/>
          <w:sz w:val="24"/>
          <w:szCs w:val="24"/>
        </w:rPr>
        <w:t>pracownik zobowiązany jest:</w:t>
      </w:r>
    </w:p>
    <w:p w14:paraId="695E63A0" w14:textId="5906A928" w:rsidR="00D64278" w:rsidRPr="00B8109E" w:rsidRDefault="00D64278" w:rsidP="00E538EB">
      <w:pPr>
        <w:pStyle w:val="Bezodstp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8109E">
        <w:rPr>
          <w:rFonts w:ascii="Arial" w:hAnsi="Arial" w:cs="Arial"/>
          <w:sz w:val="24"/>
          <w:szCs w:val="24"/>
        </w:rPr>
        <w:t>kierować się zawsze swoim profesjonalnym osądem, słuchając, obserwując i odnotowując reakcję dziecka, pytając je o zgodę na kontakt fizyczny (np. przytulenie) i zachowując świadomość, że nawet przy</w:t>
      </w:r>
      <w:r w:rsidRPr="00B810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109E">
        <w:rPr>
          <w:rFonts w:ascii="Arial" w:hAnsi="Arial" w:cs="Arial"/>
          <w:sz w:val="24"/>
          <w:szCs w:val="24"/>
        </w:rPr>
        <w:t>jego dobrych intencjach taki kontakt może być błędnie zinterpretowany przez dziecko lub osoby trzecie,</w:t>
      </w:r>
    </w:p>
    <w:p w14:paraId="6520E0D7" w14:textId="77777777" w:rsidR="00D64278" w:rsidRPr="00B8109E" w:rsidRDefault="00D64278" w:rsidP="00E538EB">
      <w:pPr>
        <w:pStyle w:val="Bezodstp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8109E">
        <w:rPr>
          <w:rFonts w:ascii="Arial" w:hAnsi="Arial" w:cs="Arial"/>
          <w:sz w:val="24"/>
          <w:szCs w:val="24"/>
        </w:rPr>
        <w:t>być zawsze przygotowanym na wyjaśnienie swoich działań,</w:t>
      </w:r>
    </w:p>
    <w:p w14:paraId="395E91A4" w14:textId="2989A311" w:rsidR="00D64278" w:rsidRPr="00B8109E" w:rsidRDefault="00D64278" w:rsidP="00E538EB">
      <w:pPr>
        <w:pStyle w:val="Bezodstp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8109E">
        <w:rPr>
          <w:rFonts w:ascii="Arial" w:hAnsi="Arial" w:cs="Arial"/>
          <w:sz w:val="24"/>
          <w:szCs w:val="24"/>
        </w:rPr>
        <w:t>zachować szczególną ostrożność wobec dziecka, które doświadczyło nadużycia i krzywdzenia, w tym seksualnego, fizycznego bądź zaniedbania; takie doświadczenia mogą czasem sprawić, że dziecko będzie dążyć do nawiązania niestosownych bądź nieadekwatnych fizycznych kontaktów z dorosłymi; w takich sytuacjach pracownik powinien reagować z wyczuciem, jednak stanowczo i pomóc dziecku zrozumieć znaczenie osobistych granic.</w:t>
      </w:r>
    </w:p>
    <w:p w14:paraId="7C060BE1" w14:textId="77777777" w:rsidR="00D64278" w:rsidRPr="00B8109E" w:rsidRDefault="00D64278" w:rsidP="00E538EB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8109E">
        <w:rPr>
          <w:rFonts w:ascii="Arial" w:hAnsi="Arial" w:cs="Arial"/>
          <w:sz w:val="24"/>
          <w:szCs w:val="24"/>
        </w:rPr>
        <w:t>pracownikowi zabrania się:</w:t>
      </w:r>
    </w:p>
    <w:p w14:paraId="0F02A5A3" w14:textId="0470669D" w:rsidR="00D64278" w:rsidRPr="00B8109E" w:rsidRDefault="00D64278" w:rsidP="00E538EB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8109E">
        <w:rPr>
          <w:rFonts w:ascii="Arial" w:hAnsi="Arial" w:cs="Arial"/>
          <w:sz w:val="24"/>
          <w:szCs w:val="24"/>
        </w:rPr>
        <w:t>bicia, szturchania, popychania oraz naruszania integralności fizycznej dziecka w jakikolwiek inny sposób,</w:t>
      </w:r>
    </w:p>
    <w:p w14:paraId="73990B18" w14:textId="77777777" w:rsidR="00D64278" w:rsidRPr="00B8109E" w:rsidRDefault="00D64278" w:rsidP="00E538EB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8109E">
        <w:rPr>
          <w:rFonts w:ascii="Arial" w:hAnsi="Arial" w:cs="Arial"/>
          <w:sz w:val="24"/>
          <w:szCs w:val="24"/>
        </w:rPr>
        <w:t>dotykania dziecka w sposób, który może być uznany za nieprzyzwoity lub niestosowny,</w:t>
      </w:r>
    </w:p>
    <w:p w14:paraId="514B905A" w14:textId="671D51CD" w:rsidR="00D64278" w:rsidRPr="00B8109E" w:rsidRDefault="00D64278" w:rsidP="00E538EB">
      <w:pPr>
        <w:pStyle w:val="Bezodstpw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8109E">
        <w:rPr>
          <w:rFonts w:ascii="Arial" w:hAnsi="Arial" w:cs="Arial"/>
          <w:sz w:val="24"/>
          <w:szCs w:val="24"/>
        </w:rPr>
        <w:t>angażowania się w takie aktywności jak łaskotanie, udawane walki z dziećmi czy brutalne zabawy fizyczne.</w:t>
      </w:r>
    </w:p>
    <w:p w14:paraId="5AEDB79E" w14:textId="7D337D2B" w:rsidR="00D64278" w:rsidRPr="00B8109E" w:rsidRDefault="00D64278" w:rsidP="00E538EB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8109E">
        <w:rPr>
          <w:rFonts w:ascii="Arial" w:hAnsi="Arial" w:cs="Arial"/>
          <w:sz w:val="24"/>
          <w:szCs w:val="24"/>
        </w:rPr>
        <w:t>kontakt fizyczny z dzieckiem musi być jawny, nieukrywany, nie może wiązać się z jakąkolwiek gratyfikacją ani wynikać z relacji władzy. Jeśli pracownik będzie świadkiem jakiegokolwiek z wyżej opisanych zachowań i/lub sytuacji ze strony innych dorosłych lub dzieci, zobowiązany jest zawsze poinformować o tym dyrektora i/lub postępować zgodnie z obowiązującą procedurą interwencji.</w:t>
      </w:r>
    </w:p>
    <w:p w14:paraId="6093FC71" w14:textId="5FF1916C" w:rsidR="00BB451E" w:rsidRPr="00BB451E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BB451E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§10.</w:t>
      </w:r>
    </w:p>
    <w:p w14:paraId="6CAA09F4" w14:textId="60DB36D3" w:rsidR="00D64278" w:rsidRPr="00BB451E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BB451E">
        <w:rPr>
          <w:rFonts w:ascii="Arial" w:hAnsi="Arial" w:cs="Arial"/>
          <w:sz w:val="24"/>
          <w:szCs w:val="24"/>
        </w:rPr>
        <w:t>Czynności pielęgnacyjne:</w:t>
      </w:r>
    </w:p>
    <w:p w14:paraId="524CC283" w14:textId="77777777" w:rsidR="00D64278" w:rsidRPr="00BB451E" w:rsidRDefault="00D64278" w:rsidP="00E538EB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B451E">
        <w:rPr>
          <w:rFonts w:ascii="Arial" w:hAnsi="Arial" w:cs="Arial"/>
          <w:sz w:val="24"/>
          <w:szCs w:val="24"/>
        </w:rPr>
        <w:t>rodzic dziecka podpisując umowę wyraża tym samym zgodę na dokonywanie czynności pielęgnacyjnych przy dziecku,</w:t>
      </w:r>
    </w:p>
    <w:p w14:paraId="65CEF294" w14:textId="77777777" w:rsidR="00D64278" w:rsidRPr="00BB451E" w:rsidRDefault="00D64278" w:rsidP="00E538EB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B451E">
        <w:rPr>
          <w:rFonts w:ascii="Arial" w:hAnsi="Arial" w:cs="Arial"/>
          <w:sz w:val="24"/>
          <w:szCs w:val="24"/>
        </w:rPr>
        <w:t>czynności pielęgnacyjne wykonywane są przez pracowników z poszanowaniem godności dziecka,</w:t>
      </w:r>
    </w:p>
    <w:p w14:paraId="4F3D138C" w14:textId="77777777" w:rsidR="00D64278" w:rsidRPr="00BB451E" w:rsidRDefault="00D64278" w:rsidP="00E538EB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B451E">
        <w:rPr>
          <w:rFonts w:ascii="Arial" w:hAnsi="Arial" w:cs="Arial"/>
          <w:sz w:val="24"/>
          <w:szCs w:val="24"/>
        </w:rPr>
        <w:t>w zależności od stopnia samodzielności dziecka pracownik je w tych działaniach wyręcza, pomaga lub tylko kontroluje i wspiera wysiłki dziecka,</w:t>
      </w:r>
    </w:p>
    <w:p w14:paraId="7523BE65" w14:textId="257D0DE8" w:rsidR="00D64278" w:rsidRPr="00BB451E" w:rsidRDefault="00D64278" w:rsidP="00E538EB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B451E">
        <w:rPr>
          <w:rFonts w:ascii="Arial" w:hAnsi="Arial" w:cs="Arial"/>
          <w:sz w:val="24"/>
          <w:szCs w:val="24"/>
        </w:rPr>
        <w:t>dziecko jest zawsze uprzedzane przez pracownika o potrzebie i konieczności wykonania przy nim czynności pielęgnacyjnych,</w:t>
      </w:r>
    </w:p>
    <w:p w14:paraId="774C0F0A" w14:textId="498B3E65" w:rsidR="00D64278" w:rsidRPr="00BB451E" w:rsidRDefault="00D64278" w:rsidP="00E538EB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B451E">
        <w:rPr>
          <w:rFonts w:ascii="Arial" w:hAnsi="Arial" w:cs="Arial"/>
          <w:sz w:val="24"/>
          <w:szCs w:val="24"/>
        </w:rPr>
        <w:t>pielęgnacja oraz czynności fizjologiczne dzieci odbywają się bez obecności osób trzecich,</w:t>
      </w:r>
    </w:p>
    <w:p w14:paraId="3BE9F7A2" w14:textId="77777777" w:rsidR="00D64278" w:rsidRPr="00BB451E" w:rsidRDefault="00D64278" w:rsidP="00E538EB">
      <w:pPr>
        <w:pStyle w:val="Bezodstpw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B451E">
        <w:rPr>
          <w:rFonts w:ascii="Arial" w:hAnsi="Arial" w:cs="Arial"/>
          <w:sz w:val="24"/>
          <w:szCs w:val="24"/>
        </w:rPr>
        <w:t>w Żłobku wyznaczone jest ustronne miejsce na przewijanie dzieci.</w:t>
      </w:r>
    </w:p>
    <w:p w14:paraId="39E6515E" w14:textId="51D3053D" w:rsidR="004217AF" w:rsidRPr="00215DF7" w:rsidRDefault="00D64278" w:rsidP="00E538EB">
      <w:pPr>
        <w:pStyle w:val="Bezodstpw"/>
        <w:rPr>
          <w:rStyle w:val="Nagwek4Znak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215DF7">
        <w:rPr>
          <w:rStyle w:val="Nagwek4Znak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§11.</w:t>
      </w:r>
    </w:p>
    <w:p w14:paraId="45949284" w14:textId="37F12A08" w:rsidR="004217AF" w:rsidRPr="009144F3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9144F3">
        <w:rPr>
          <w:rFonts w:ascii="Arial" w:hAnsi="Arial" w:cs="Arial"/>
          <w:sz w:val="24"/>
          <w:szCs w:val="24"/>
        </w:rPr>
        <w:t>Posiłki:</w:t>
      </w:r>
    </w:p>
    <w:p w14:paraId="06138DC6" w14:textId="62ECDE03" w:rsidR="00D64278" w:rsidRPr="009144F3" w:rsidRDefault="00D64278" w:rsidP="00481632">
      <w:pPr>
        <w:pStyle w:val="Bezodstpw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9144F3">
        <w:rPr>
          <w:rFonts w:ascii="Arial" w:hAnsi="Arial" w:cs="Arial"/>
          <w:sz w:val="24"/>
          <w:szCs w:val="24"/>
        </w:rPr>
        <w:t>dzieci są zachęcane, ale nie zmuszane do spożywania posiłków,</w:t>
      </w:r>
    </w:p>
    <w:p w14:paraId="3732A0A6" w14:textId="77777777" w:rsidR="00D64278" w:rsidRPr="004217AF" w:rsidRDefault="00D64278" w:rsidP="00481632">
      <w:pPr>
        <w:pStyle w:val="Bezodstpw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4217AF">
        <w:rPr>
          <w:rFonts w:ascii="Arial" w:hAnsi="Arial" w:cs="Arial"/>
          <w:sz w:val="24"/>
          <w:szCs w:val="24"/>
        </w:rPr>
        <w:t>dzieci mają prawo decydować o tym, ile zjedzą podczas posiłku,</w:t>
      </w:r>
    </w:p>
    <w:p w14:paraId="2C49D13B" w14:textId="347D512B" w:rsidR="00D64278" w:rsidRPr="004217AF" w:rsidRDefault="00D64278" w:rsidP="00481632">
      <w:pPr>
        <w:pStyle w:val="Bezodstpw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4217AF">
        <w:rPr>
          <w:rFonts w:ascii="Arial" w:hAnsi="Arial" w:cs="Arial"/>
          <w:sz w:val="24"/>
          <w:szCs w:val="24"/>
        </w:rPr>
        <w:t>dzieci jedzą samodzielnie, a w razie potrzeby z pomocą pracownika,</w:t>
      </w:r>
    </w:p>
    <w:p w14:paraId="26EC7E81" w14:textId="77777777" w:rsidR="00D64278" w:rsidRPr="004217AF" w:rsidRDefault="00D64278" w:rsidP="00481632">
      <w:pPr>
        <w:pStyle w:val="Bezodstpw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4217AF">
        <w:rPr>
          <w:rFonts w:ascii="Arial" w:hAnsi="Arial" w:cs="Arial"/>
          <w:sz w:val="24"/>
          <w:szCs w:val="24"/>
        </w:rPr>
        <w:t>dzieci spożywają posiłki wspólnie o stałych porach.</w:t>
      </w:r>
    </w:p>
    <w:p w14:paraId="3A90C5F9" w14:textId="5F07AF88" w:rsidR="004217AF" w:rsidRPr="004217AF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4217AF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§12.</w:t>
      </w:r>
    </w:p>
    <w:p w14:paraId="59BDEBEF" w14:textId="041F29BC" w:rsidR="00D64278" w:rsidRPr="004217AF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4217AF">
        <w:rPr>
          <w:rFonts w:ascii="Arial" w:hAnsi="Arial" w:cs="Arial"/>
          <w:sz w:val="24"/>
          <w:szCs w:val="24"/>
        </w:rPr>
        <w:t>Sen i odpoczynek:</w:t>
      </w:r>
    </w:p>
    <w:p w14:paraId="66111E31" w14:textId="33A0E3EE" w:rsidR="00D64278" w:rsidRPr="004217AF" w:rsidRDefault="00D64278" w:rsidP="00E538EB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217AF">
        <w:rPr>
          <w:rFonts w:ascii="Arial" w:hAnsi="Arial" w:cs="Arial"/>
          <w:sz w:val="24"/>
          <w:szCs w:val="24"/>
        </w:rPr>
        <w:t>dzieci są zachęcane, ale nie zmuszane do odpoczynku zgodnie z obowiązującym w Żłobku Ramowym rozkładem dnia dla dzieci,</w:t>
      </w:r>
    </w:p>
    <w:p w14:paraId="39C02CFF" w14:textId="3E550198" w:rsidR="00D64278" w:rsidRPr="004217AF" w:rsidRDefault="00D64278" w:rsidP="00E538EB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217AF">
        <w:rPr>
          <w:rFonts w:ascii="Arial" w:hAnsi="Arial" w:cs="Arial"/>
          <w:sz w:val="24"/>
          <w:szCs w:val="24"/>
        </w:rPr>
        <w:lastRenderedPageBreak/>
        <w:t>dzieci odpoczywają wspólnie o stałej porze, przy dźwiękach kołysanek,</w:t>
      </w:r>
    </w:p>
    <w:p w14:paraId="1C8AFB65" w14:textId="77777777" w:rsidR="00D64278" w:rsidRPr="004217AF" w:rsidRDefault="00D64278" w:rsidP="00E538EB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217AF">
        <w:rPr>
          <w:rFonts w:ascii="Arial" w:hAnsi="Arial" w:cs="Arial"/>
          <w:sz w:val="24"/>
          <w:szCs w:val="24"/>
        </w:rPr>
        <w:t>nawyki dzieci związane ze snem i zasypianiem, w miarę możliwości, są uwzględniane przez pracowników,</w:t>
      </w:r>
    </w:p>
    <w:p w14:paraId="1ADB137B" w14:textId="2E3C1973" w:rsidR="00D64278" w:rsidRPr="004217AF" w:rsidRDefault="00D64278" w:rsidP="00E538EB">
      <w:pPr>
        <w:pStyle w:val="Bezodstpw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17AF">
        <w:rPr>
          <w:rFonts w:ascii="Arial" w:hAnsi="Arial" w:cs="Arial"/>
          <w:color w:val="000000" w:themeColor="text1"/>
          <w:sz w:val="24"/>
          <w:szCs w:val="24"/>
        </w:rPr>
        <w:t>nie stosuje się ograniczania, na życzenie rodziców, odpoczynku dzieciom. Rodzic podpisując umowę tym samym wyraża zgodę na obowiązujący w Żłobku Ramowy rozkład dnia dla dzieci.</w:t>
      </w:r>
    </w:p>
    <w:p w14:paraId="15B043C9" w14:textId="77777777" w:rsidR="004C34C5" w:rsidRPr="004C34C5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4C34C5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§13.</w:t>
      </w:r>
    </w:p>
    <w:p w14:paraId="61871B97" w14:textId="607C254F" w:rsidR="00D64278" w:rsidRPr="004C34C5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4C34C5">
        <w:rPr>
          <w:rFonts w:ascii="Arial" w:hAnsi="Arial" w:cs="Arial"/>
          <w:sz w:val="24"/>
          <w:szCs w:val="24"/>
        </w:rPr>
        <w:t>Wspólne zajęcia i zabawy:</w:t>
      </w:r>
    </w:p>
    <w:p w14:paraId="173A5BC1" w14:textId="77777777" w:rsidR="00D64278" w:rsidRPr="004C34C5" w:rsidRDefault="00D64278" w:rsidP="00E538EB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C34C5">
        <w:rPr>
          <w:rFonts w:ascii="Arial" w:hAnsi="Arial" w:cs="Arial"/>
          <w:sz w:val="24"/>
          <w:szCs w:val="24"/>
        </w:rPr>
        <w:t>dzieci mają prawo swobodnego decydowania, czy chcą wziąć udział w proponowanych zajęciach i zabawach,</w:t>
      </w:r>
    </w:p>
    <w:p w14:paraId="34DEC42B" w14:textId="77777777" w:rsidR="00D64278" w:rsidRPr="004C34C5" w:rsidRDefault="00D64278" w:rsidP="00E538EB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C34C5">
        <w:rPr>
          <w:rFonts w:ascii="Arial" w:hAnsi="Arial" w:cs="Arial"/>
          <w:sz w:val="24"/>
          <w:szCs w:val="24"/>
        </w:rPr>
        <w:t>dzieci są zachęcane do udziału w proponowanych zajęciach i zabawach,</w:t>
      </w:r>
    </w:p>
    <w:p w14:paraId="61188348" w14:textId="0EE365D9" w:rsidR="00D64278" w:rsidRPr="004C34C5" w:rsidRDefault="00D64278" w:rsidP="00E538EB">
      <w:pPr>
        <w:pStyle w:val="Bezodstpw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C34C5">
        <w:rPr>
          <w:rFonts w:ascii="Arial" w:hAnsi="Arial" w:cs="Arial"/>
          <w:sz w:val="24"/>
          <w:szCs w:val="24"/>
        </w:rPr>
        <w:t>zajęcia i zabawy są każdorazowo dostosowane do możliwości i wieku dzieci.</w:t>
      </w:r>
    </w:p>
    <w:p w14:paraId="614F0B0C" w14:textId="77777777" w:rsidR="00215DF7" w:rsidRPr="00215DF7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215DF7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§14.</w:t>
      </w:r>
    </w:p>
    <w:p w14:paraId="04713CF3" w14:textId="324D7A06" w:rsidR="00D64278" w:rsidRPr="00215DF7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215DF7">
        <w:rPr>
          <w:rFonts w:ascii="Arial" w:hAnsi="Arial" w:cs="Arial"/>
          <w:sz w:val="24"/>
          <w:szCs w:val="24"/>
        </w:rPr>
        <w:t>Spacery i zabawy na świeżym powietrzu:</w:t>
      </w:r>
    </w:p>
    <w:p w14:paraId="073BD6F3" w14:textId="63A8BA6E" w:rsidR="00D64278" w:rsidRPr="00215DF7" w:rsidRDefault="00D64278" w:rsidP="00E538EB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215DF7">
        <w:rPr>
          <w:rFonts w:ascii="Arial" w:hAnsi="Arial" w:cs="Arial"/>
          <w:sz w:val="24"/>
          <w:szCs w:val="24"/>
        </w:rPr>
        <w:t>osoby trzecie nie mają wstępu na teren Przedszkola nr 4 ,Słoneczko” bez wiedzy i zgody dyrektora Żłobka i Przedszkola.</w:t>
      </w:r>
    </w:p>
    <w:p w14:paraId="1DB1E340" w14:textId="4669CC15" w:rsidR="00D64278" w:rsidRPr="00215DF7" w:rsidRDefault="00D64278" w:rsidP="00E538EB">
      <w:pPr>
        <w:pStyle w:val="Bezodstpw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215DF7">
        <w:rPr>
          <w:rFonts w:ascii="Arial" w:hAnsi="Arial" w:cs="Arial"/>
          <w:sz w:val="24"/>
          <w:szCs w:val="24"/>
        </w:rPr>
        <w:t xml:space="preserve">otoczenie podczas pobytu dzieci na placu zabaw jest monitorowane przez pracowników. </w:t>
      </w:r>
    </w:p>
    <w:p w14:paraId="05D4F9E0" w14:textId="48BDC42F" w:rsidR="00215DF7" w:rsidRPr="00215DF7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215DF7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§15.</w:t>
      </w:r>
    </w:p>
    <w:p w14:paraId="4C67BFDA" w14:textId="629A11F6" w:rsidR="00D64278" w:rsidRPr="00215DF7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215DF7">
        <w:rPr>
          <w:rFonts w:ascii="Arial" w:hAnsi="Arial" w:cs="Arial"/>
          <w:sz w:val="24"/>
          <w:szCs w:val="24"/>
        </w:rPr>
        <w:t>Dyscyplina i konsekwencje wychowawcze:</w:t>
      </w:r>
    </w:p>
    <w:p w14:paraId="4337F17A" w14:textId="77777777" w:rsidR="00D64278" w:rsidRPr="00215DF7" w:rsidRDefault="00D64278" w:rsidP="00E538EB">
      <w:pPr>
        <w:pStyle w:val="Bezodstpw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15DF7">
        <w:rPr>
          <w:rFonts w:ascii="Arial" w:hAnsi="Arial" w:cs="Arial"/>
          <w:sz w:val="24"/>
          <w:szCs w:val="24"/>
        </w:rPr>
        <w:t>rodzice znają zasady panujące w Żłobku i je akceptują,</w:t>
      </w:r>
    </w:p>
    <w:p w14:paraId="5437A2A5" w14:textId="77777777" w:rsidR="00D64278" w:rsidRPr="00215DF7" w:rsidRDefault="00D64278" w:rsidP="00E538EB">
      <w:pPr>
        <w:pStyle w:val="Bezodstpw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15DF7">
        <w:rPr>
          <w:rFonts w:ascii="Arial" w:hAnsi="Arial" w:cs="Arial"/>
          <w:sz w:val="24"/>
          <w:szCs w:val="24"/>
        </w:rPr>
        <w:t>wobec dzieci nie stosuje się kar, w szczególności nie stosuje się izolacji od grupy, ograniczenia terenu zabawy, pozbawienia dziecka uwagi i ograniczenia czasu spędzonego na ulubionych zajęciach,</w:t>
      </w:r>
    </w:p>
    <w:p w14:paraId="75677F29" w14:textId="4BAFF092" w:rsidR="00D64278" w:rsidRPr="00215DF7" w:rsidRDefault="00D64278" w:rsidP="00E538EB">
      <w:pPr>
        <w:pStyle w:val="Bezodstpw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15DF7">
        <w:rPr>
          <w:rFonts w:ascii="Arial" w:hAnsi="Arial" w:cs="Arial"/>
          <w:sz w:val="24"/>
          <w:szCs w:val="24"/>
        </w:rPr>
        <w:t>w sytuacji silnego pobudzenia dziecka dopuszcza się możliwość przerwania jego zabawy na chwilę w celu uspokojenia emocji,</w:t>
      </w:r>
    </w:p>
    <w:p w14:paraId="1E864554" w14:textId="7E571B71" w:rsidR="00D64278" w:rsidRPr="00215DF7" w:rsidRDefault="00D64278" w:rsidP="00E538EB">
      <w:pPr>
        <w:pStyle w:val="Bezodstpw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15DF7">
        <w:rPr>
          <w:rFonts w:ascii="Arial" w:hAnsi="Arial" w:cs="Arial"/>
          <w:sz w:val="24"/>
          <w:szCs w:val="24"/>
        </w:rPr>
        <w:t>dzieci w zależności od wieku oraz możliwości poznawczych są wdrażane do przyjmowania odpowiedzialności za swoje działania poprzez ponoszenie konsekwencji własnego zachowania.</w:t>
      </w:r>
    </w:p>
    <w:p w14:paraId="079D84AC" w14:textId="77777777" w:rsidR="00215DF7" w:rsidRPr="00215DF7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215DF7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§16.</w:t>
      </w:r>
    </w:p>
    <w:p w14:paraId="201E5DB1" w14:textId="55BB2594" w:rsidR="00D64278" w:rsidRPr="00215DF7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215DF7">
        <w:rPr>
          <w:rFonts w:ascii="Arial" w:hAnsi="Arial" w:cs="Arial"/>
          <w:sz w:val="24"/>
          <w:szCs w:val="24"/>
        </w:rPr>
        <w:t>System nagród i konsekwencji:</w:t>
      </w:r>
    </w:p>
    <w:p w14:paraId="47FD0F4A" w14:textId="77777777" w:rsidR="00D64278" w:rsidRPr="00215DF7" w:rsidRDefault="00D64278" w:rsidP="00E538EB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15DF7">
        <w:rPr>
          <w:rFonts w:ascii="Arial" w:hAnsi="Arial" w:cs="Arial"/>
          <w:sz w:val="24"/>
          <w:szCs w:val="24"/>
        </w:rPr>
        <w:t>stosowany w Żłobku system ponoszenia konsekwencji i nagradzania ma na celu wzmacnianie pozytywnych i eliminowanie negatywnych zachowań, a także wzmacnianie samooceny dzieci oraz regulację funkcjonowania grupy,</w:t>
      </w:r>
    </w:p>
    <w:p w14:paraId="5240685E" w14:textId="77777777" w:rsidR="00D64278" w:rsidRPr="00215DF7" w:rsidRDefault="00D64278" w:rsidP="00E538EB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15DF7">
        <w:rPr>
          <w:rFonts w:ascii="Arial" w:hAnsi="Arial" w:cs="Arial"/>
          <w:sz w:val="24"/>
          <w:szCs w:val="24"/>
        </w:rPr>
        <w:t>dzieci są zapoznawane z obowiązującym w Żłobku systemem konsekwencji i nagród,</w:t>
      </w:r>
    </w:p>
    <w:p w14:paraId="0BF0B9DD" w14:textId="7F04FFE2" w:rsidR="00D64278" w:rsidRPr="00215DF7" w:rsidRDefault="00D64278" w:rsidP="00E538EB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15DF7">
        <w:rPr>
          <w:rFonts w:ascii="Arial" w:hAnsi="Arial" w:cs="Arial"/>
          <w:sz w:val="24"/>
          <w:szCs w:val="24"/>
        </w:rPr>
        <w:t>konsekwencje i nagrody są stosowane z uwzględnieniem praw dziecka i poszanowaniem jego godności,</w:t>
      </w:r>
    </w:p>
    <w:p w14:paraId="2D17135A" w14:textId="77777777" w:rsidR="00D64278" w:rsidRPr="00215DF7" w:rsidRDefault="00D64278" w:rsidP="00E538EB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15DF7">
        <w:rPr>
          <w:rFonts w:ascii="Arial" w:hAnsi="Arial" w:cs="Arial"/>
          <w:sz w:val="24"/>
          <w:szCs w:val="24"/>
        </w:rPr>
        <w:t>w Żłobku stosuje się nagrody słowne, materialne np. w formie drobnych nagród typu naklejki, pieczątki oraz wskazywanie pozytywnego zachowania na forum grupy,</w:t>
      </w:r>
    </w:p>
    <w:p w14:paraId="694E22C8" w14:textId="7DD9844C" w:rsidR="00D64278" w:rsidRPr="00215DF7" w:rsidRDefault="00D64278" w:rsidP="00E538EB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15DF7">
        <w:rPr>
          <w:rFonts w:ascii="Arial" w:hAnsi="Arial" w:cs="Arial"/>
          <w:sz w:val="24"/>
          <w:szCs w:val="24"/>
        </w:rPr>
        <w:t>konsekwencję może stanowić m.in. odsunięcie dziecka od zabawy lub zajęcia na określony czas, naprawienie przez dziecko popełnionego błędu,</w:t>
      </w:r>
    </w:p>
    <w:p w14:paraId="7599509C" w14:textId="77777777" w:rsidR="00D64278" w:rsidRPr="00215DF7" w:rsidRDefault="00D64278" w:rsidP="00E538EB">
      <w:pPr>
        <w:pStyle w:val="Bezodstpw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15DF7">
        <w:rPr>
          <w:rFonts w:ascii="Arial" w:hAnsi="Arial" w:cs="Arial"/>
          <w:sz w:val="24"/>
          <w:szCs w:val="24"/>
        </w:rPr>
        <w:t>w każdej sytuacji dziecko jest wcześniej informowane o konsekwencji nieodpowiedniego zachowania.</w:t>
      </w:r>
      <w:bookmarkStart w:id="2" w:name="_Hlk150936917"/>
    </w:p>
    <w:p w14:paraId="29A49116" w14:textId="77777777" w:rsidR="00215DF7" w:rsidRPr="00215DF7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215DF7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§17.</w:t>
      </w:r>
      <w:bookmarkEnd w:id="2"/>
    </w:p>
    <w:p w14:paraId="15B6577A" w14:textId="093AA3A4" w:rsidR="00D64278" w:rsidRPr="00215DF7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215DF7">
        <w:rPr>
          <w:rFonts w:ascii="Arial" w:hAnsi="Arial" w:cs="Arial"/>
          <w:sz w:val="24"/>
          <w:szCs w:val="24"/>
        </w:rPr>
        <w:t>Bezpieczeństwo online:</w:t>
      </w:r>
    </w:p>
    <w:p w14:paraId="0F469EE4" w14:textId="39AE81D7" w:rsidR="00D64278" w:rsidRPr="00215DF7" w:rsidRDefault="00D64278" w:rsidP="00E538EB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215DF7">
        <w:rPr>
          <w:rFonts w:ascii="Arial" w:hAnsi="Arial" w:cs="Arial"/>
          <w:sz w:val="24"/>
          <w:szCs w:val="24"/>
        </w:rPr>
        <w:t xml:space="preserve">pracownik musi być świadomy cyfrowych zagrożeń i ryzyka wynikającego z rejestrowania swojej prywatnej aktywności w sieci przez aplikacje i algorytmy, a </w:t>
      </w:r>
      <w:r w:rsidRPr="00215DF7">
        <w:rPr>
          <w:rFonts w:ascii="Arial" w:hAnsi="Arial" w:cs="Arial"/>
          <w:sz w:val="24"/>
          <w:szCs w:val="24"/>
        </w:rPr>
        <w:lastRenderedPageBreak/>
        <w:t>także własnych działań w internecie. Dotyczy to lajkowania określonych stron, korzystania z aplikacji randkowych, na których może on spotkać</w:t>
      </w:r>
      <w:r w:rsidR="00215DF7">
        <w:rPr>
          <w:rFonts w:ascii="Arial" w:hAnsi="Arial" w:cs="Arial"/>
          <w:sz w:val="24"/>
          <w:szCs w:val="24"/>
        </w:rPr>
        <w:t xml:space="preserve"> </w:t>
      </w:r>
      <w:r w:rsidRPr="00215DF7">
        <w:rPr>
          <w:rFonts w:ascii="Arial" w:hAnsi="Arial" w:cs="Arial"/>
          <w:sz w:val="24"/>
          <w:szCs w:val="24"/>
        </w:rPr>
        <w:t>rodziców/opiekunów prawnych, obserwowania określonych osób/stron w mediach społecznościowych i ustawień prywatności kont, z których korzysta. Jeśli profil pracownika jest publicznie dostępny, to również rodzice/opiekunowie prawni mają wgląd w cyfrową aktywność pracownika.</w:t>
      </w:r>
    </w:p>
    <w:p w14:paraId="234A53D1" w14:textId="77777777" w:rsidR="00D64278" w:rsidRPr="00215DF7" w:rsidRDefault="00D64278" w:rsidP="00E538EB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215DF7">
        <w:rPr>
          <w:rFonts w:ascii="Arial" w:hAnsi="Arial" w:cs="Arial"/>
          <w:sz w:val="24"/>
          <w:szCs w:val="24"/>
        </w:rPr>
        <w:t xml:space="preserve">pracownik zobowiązany jest wyciszać lub </w:t>
      </w:r>
      <w:r w:rsidRPr="00215DF7">
        <w:rPr>
          <w:rFonts w:ascii="Arial" w:hAnsi="Arial" w:cs="Arial"/>
          <w:color w:val="000000" w:themeColor="text1"/>
          <w:sz w:val="24"/>
          <w:szCs w:val="24"/>
        </w:rPr>
        <w:t xml:space="preserve">wyłączać osobiste </w:t>
      </w:r>
      <w:r w:rsidRPr="00215DF7">
        <w:rPr>
          <w:rFonts w:ascii="Arial" w:hAnsi="Arial" w:cs="Arial"/>
          <w:sz w:val="24"/>
          <w:szCs w:val="24"/>
        </w:rPr>
        <w:t>urządzenia elektroniczne w trakcie zajęć oraz wyłączyć na terenie Żłobka funkcjonalność Bluetooth.</w:t>
      </w:r>
    </w:p>
    <w:p w14:paraId="67475264" w14:textId="04678EA2" w:rsidR="00215DF7" w:rsidRPr="00215DF7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215DF7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§18.</w:t>
      </w:r>
    </w:p>
    <w:p w14:paraId="757E3B3C" w14:textId="0EEAF861" w:rsidR="00D64278" w:rsidRPr="00215DF7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215DF7">
        <w:rPr>
          <w:rFonts w:ascii="Arial" w:hAnsi="Arial" w:cs="Arial"/>
          <w:sz w:val="24"/>
          <w:szCs w:val="24"/>
        </w:rPr>
        <w:t>Kontakty pracownika z dzieckiem poza godzinami pracy:</w:t>
      </w:r>
    </w:p>
    <w:p w14:paraId="06B3637D" w14:textId="1E38DD7C" w:rsidR="00D64278" w:rsidRPr="00215DF7" w:rsidRDefault="00D64278" w:rsidP="00E538EB">
      <w:pPr>
        <w:pStyle w:val="Bezodstpw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215DF7">
        <w:rPr>
          <w:rFonts w:ascii="Arial" w:hAnsi="Arial" w:cs="Arial"/>
          <w:sz w:val="24"/>
          <w:szCs w:val="24"/>
        </w:rPr>
        <w:t>obowiązuje zasada, że kontakt z dziećmi uczęszczającymi do Żłobka odbywa się wyłącznie w godzinach pracy i dotyczy celów wychowawczych lub edukacyjnych,</w:t>
      </w:r>
    </w:p>
    <w:p w14:paraId="2AFC5B19" w14:textId="77777777" w:rsidR="00D64278" w:rsidRPr="00215DF7" w:rsidRDefault="00D64278" w:rsidP="00E538EB">
      <w:pPr>
        <w:pStyle w:val="Bezodstpw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215DF7">
        <w:rPr>
          <w:rFonts w:ascii="Arial" w:hAnsi="Arial" w:cs="Arial"/>
          <w:sz w:val="24"/>
          <w:szCs w:val="24"/>
        </w:rPr>
        <w:t>pracownikowi zabrania się zapraszania dzieci do swojego miejsca zamieszkania, spotykania się z nimi poza godzinami pracy; obejmuje to także kontakty z dziećmi poprzez prywatne kanały komunikacji,</w:t>
      </w:r>
    </w:p>
    <w:p w14:paraId="2E3F99C3" w14:textId="378E7EB7" w:rsidR="00D64278" w:rsidRPr="00215DF7" w:rsidRDefault="00D64278" w:rsidP="00E538EB">
      <w:pPr>
        <w:pStyle w:val="Bezodstpw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215DF7">
        <w:rPr>
          <w:rFonts w:ascii="Arial" w:hAnsi="Arial" w:cs="Arial"/>
          <w:sz w:val="24"/>
          <w:szCs w:val="24"/>
        </w:rPr>
        <w:t>jeśli zachodzi taka konieczność, właściwą formą komunikacji z dziećmi i ich rodzicami/opiekunami prawnymi poza godzinami pracy są kanały służbowe (e</w:t>
      </w:r>
      <w:r w:rsidR="00215DF7">
        <w:rPr>
          <w:rFonts w:ascii="Arial" w:hAnsi="Arial" w:cs="Arial"/>
          <w:sz w:val="24"/>
          <w:szCs w:val="24"/>
        </w:rPr>
        <w:t xml:space="preserve"> </w:t>
      </w:r>
      <w:r w:rsidRPr="00215DF7">
        <w:rPr>
          <w:rFonts w:ascii="Arial" w:hAnsi="Arial" w:cs="Arial"/>
          <w:sz w:val="24"/>
          <w:szCs w:val="24"/>
        </w:rPr>
        <w:t>mail, telefon służbowy),</w:t>
      </w:r>
    </w:p>
    <w:p w14:paraId="484A36F8" w14:textId="77777777" w:rsidR="002902D4" w:rsidRDefault="00D64278" w:rsidP="00E538EB">
      <w:pPr>
        <w:pStyle w:val="Bezodstpw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215DF7">
        <w:rPr>
          <w:rFonts w:ascii="Arial" w:hAnsi="Arial" w:cs="Arial"/>
          <w:sz w:val="24"/>
          <w:szCs w:val="24"/>
        </w:rPr>
        <w:t>utrzymywanie relacji towarzyskich lub rodzinnych (jeśli dzieci i</w:t>
      </w:r>
      <w:r w:rsidR="00215DF7">
        <w:rPr>
          <w:rFonts w:ascii="Arial" w:hAnsi="Arial" w:cs="Arial"/>
          <w:sz w:val="24"/>
          <w:szCs w:val="24"/>
        </w:rPr>
        <w:t xml:space="preserve"> </w:t>
      </w:r>
      <w:r w:rsidRPr="00215DF7">
        <w:rPr>
          <w:rFonts w:ascii="Arial" w:hAnsi="Arial" w:cs="Arial"/>
          <w:sz w:val="24"/>
          <w:szCs w:val="24"/>
        </w:rPr>
        <w:t>rodzice/opiekunowie prawni są osobami bliskimi wobec pracownika) wymaga zachowania poufności wszystkich informacji dotyczących innych dzieci, ich rodziców/opiekunów prawnych.</w:t>
      </w:r>
    </w:p>
    <w:p w14:paraId="11B1567E" w14:textId="77777777" w:rsidR="002902D4" w:rsidRDefault="00D64278" w:rsidP="00E538EB">
      <w:pPr>
        <w:pStyle w:val="Nagwek3"/>
        <w:spacing w:line="240" w:lineRule="auto"/>
        <w:rPr>
          <w:rFonts w:ascii="Arial" w:hAnsi="Arial" w:cs="Arial"/>
          <w:b/>
          <w:bCs/>
          <w:color w:val="auto"/>
          <w:sz w:val="32"/>
          <w:szCs w:val="32"/>
        </w:rPr>
      </w:pPr>
      <w:r w:rsidRPr="002902D4">
        <w:rPr>
          <w:rFonts w:ascii="Arial" w:hAnsi="Arial" w:cs="Arial"/>
          <w:b/>
          <w:bCs/>
          <w:color w:val="auto"/>
          <w:sz w:val="32"/>
          <w:szCs w:val="32"/>
        </w:rPr>
        <w:t>Rozdział V</w:t>
      </w:r>
      <w:r w:rsidR="00215DF7" w:rsidRPr="002902D4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Pr="002902D4">
        <w:rPr>
          <w:rFonts w:ascii="Arial" w:hAnsi="Arial" w:cs="Arial"/>
          <w:b/>
          <w:bCs/>
          <w:color w:val="auto"/>
          <w:sz w:val="32"/>
          <w:szCs w:val="32"/>
        </w:rPr>
        <w:t>Zasady ochrony danych osobowych dzieci i wizerunku dziecka.</w:t>
      </w:r>
    </w:p>
    <w:p w14:paraId="50F36EBD" w14:textId="77777777" w:rsidR="002902D4" w:rsidRPr="00907D28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907D28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§19.</w:t>
      </w:r>
    </w:p>
    <w:p w14:paraId="57C45C9A" w14:textId="22311B5C" w:rsidR="00D64278" w:rsidRPr="002902D4" w:rsidRDefault="00D64278" w:rsidP="00E538EB">
      <w:pPr>
        <w:pStyle w:val="Nagwek3"/>
        <w:spacing w:line="240" w:lineRule="auto"/>
        <w:rPr>
          <w:rFonts w:ascii="Arial" w:hAnsi="Arial" w:cs="Arial"/>
          <w:b/>
          <w:bCs/>
          <w:color w:val="auto"/>
          <w:sz w:val="32"/>
          <w:szCs w:val="32"/>
        </w:rPr>
      </w:pPr>
      <w:r w:rsidRPr="002902D4">
        <w:rPr>
          <w:rFonts w:ascii="Arial" w:hAnsi="Arial" w:cs="Arial"/>
          <w:color w:val="auto"/>
        </w:rPr>
        <w:t>1. Żłobek, uznając prawo dziecka do prywatności i ochrony dóbr osobistych, zapewnia ochronę wizerunku dziecka, zapewnia najwyższe standardy ochrony danych osobowych dzieci zgodnie z obowiązującymi przepisami prawa.</w:t>
      </w:r>
    </w:p>
    <w:p w14:paraId="23215973" w14:textId="7064499E" w:rsidR="00D64278" w:rsidRPr="002902D4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2902D4">
        <w:rPr>
          <w:rFonts w:ascii="Arial" w:hAnsi="Arial" w:cs="Arial"/>
          <w:sz w:val="24"/>
          <w:szCs w:val="24"/>
        </w:rPr>
        <w:t>2. Dane osobowe dzieci wykorzystywane są wyłącznie zgodnie z przeznaczeniem, do którego zostały udostępnione.</w:t>
      </w:r>
    </w:p>
    <w:p w14:paraId="5171564F" w14:textId="236EAF61" w:rsidR="00D64278" w:rsidRPr="002902D4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2902D4">
        <w:rPr>
          <w:rFonts w:ascii="Arial" w:hAnsi="Arial" w:cs="Arial"/>
          <w:sz w:val="24"/>
          <w:szCs w:val="24"/>
        </w:rPr>
        <w:t>3. Pracownicy Żłobka przetwarzają dane osobowe dziecka zgodnie z nadanymi upoważnieniami do przetwarzania danych osobowych. Wzór upoważnienia stanowi załącznik nr 4 do niniejszych Standardów. Pracownicy są zobowiązani do zachowania w tajemnicy wszelkich informacji dotyczących przetwarzanych danych osobowych oraz sposobów ich zabezpieczenia. Obowiązek ten istnieje również po ustaniu zatrudnienia.</w:t>
      </w:r>
    </w:p>
    <w:p w14:paraId="0409041F" w14:textId="684AE9B6" w:rsidR="00D64278" w:rsidRPr="002902D4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2902D4">
        <w:rPr>
          <w:rFonts w:ascii="Arial" w:hAnsi="Arial" w:cs="Arial"/>
          <w:sz w:val="24"/>
          <w:szCs w:val="24"/>
        </w:rPr>
        <w:t>4. Żłobek zapewnia środki techniczne i organizacyjne zapewniające ochronę danych osobowych przed wglądem osób nieupoważnionych, utratą, uszkodzeniem lub zniszczeniem.</w:t>
      </w:r>
    </w:p>
    <w:p w14:paraId="68EFD08E" w14:textId="79E6469D" w:rsidR="00D64278" w:rsidRPr="002902D4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2902D4">
        <w:rPr>
          <w:rFonts w:ascii="Arial" w:hAnsi="Arial" w:cs="Arial"/>
          <w:sz w:val="24"/>
          <w:szCs w:val="24"/>
        </w:rPr>
        <w:t>5. Dane osobowe dziecka są udostępniane wyłącznie osobom i podmiotom uprawnionym na podstawie odrębnych przepisów.</w:t>
      </w:r>
    </w:p>
    <w:p w14:paraId="23FE0CE5" w14:textId="77777777" w:rsidR="002902D4" w:rsidRPr="002902D4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2902D4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§20.</w:t>
      </w:r>
    </w:p>
    <w:p w14:paraId="2E4DEEB2" w14:textId="1B631E57" w:rsidR="00D64278" w:rsidRPr="002902D4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2902D4">
        <w:rPr>
          <w:rFonts w:ascii="Arial" w:hAnsi="Arial" w:cs="Arial"/>
          <w:sz w:val="24"/>
          <w:szCs w:val="24"/>
        </w:rPr>
        <w:t>1. Żłobek zobowiązuje się do chronienia wizerunku dziecka.</w:t>
      </w:r>
    </w:p>
    <w:p w14:paraId="7ECADDA1" w14:textId="448FB07E" w:rsidR="00D64278" w:rsidRPr="002902D4" w:rsidRDefault="00D64278" w:rsidP="00E538EB">
      <w:pPr>
        <w:pStyle w:val="Bezodstpw"/>
        <w:rPr>
          <w:rFonts w:ascii="Arial" w:hAnsi="Arial" w:cs="Arial"/>
          <w:sz w:val="24"/>
          <w:szCs w:val="24"/>
          <w:shd w:val="clear" w:color="auto" w:fill="FFFFFF"/>
        </w:rPr>
      </w:pPr>
      <w:r w:rsidRPr="002902D4">
        <w:rPr>
          <w:rFonts w:ascii="Arial" w:hAnsi="Arial" w:cs="Arial"/>
          <w:sz w:val="24"/>
          <w:szCs w:val="24"/>
        </w:rPr>
        <w:t>2. Rodzice/opiekunowie prawni wyrażają pisemną zgodę na przetwarzanie wizerunku swojego i swojego dziecka</w:t>
      </w:r>
      <w:r w:rsidRPr="002902D4">
        <w:rPr>
          <w:rFonts w:ascii="Arial" w:hAnsi="Arial" w:cs="Arial"/>
          <w:sz w:val="24"/>
          <w:szCs w:val="24"/>
          <w:shd w:val="clear" w:color="auto" w:fill="FFFFFF"/>
        </w:rPr>
        <w:t>. Wzór zgody na przetwarzanie wizerunku stanowi załącznik nr 5 do niniejszych Standardów.</w:t>
      </w:r>
    </w:p>
    <w:p w14:paraId="47A567D1" w14:textId="66E923CA" w:rsidR="00D64278" w:rsidRPr="002902D4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2902D4">
        <w:rPr>
          <w:rFonts w:ascii="Arial" w:hAnsi="Arial" w:cs="Arial"/>
          <w:sz w:val="24"/>
          <w:szCs w:val="24"/>
        </w:rPr>
        <w:lastRenderedPageBreak/>
        <w:t>3. Jeżeli wizerunek dziecka stanowi jedynie szczegół całości, takiej jak:</w:t>
      </w:r>
      <w:r w:rsidR="002902D4">
        <w:rPr>
          <w:rFonts w:ascii="Arial" w:hAnsi="Arial" w:cs="Arial"/>
          <w:sz w:val="24"/>
          <w:szCs w:val="24"/>
        </w:rPr>
        <w:t xml:space="preserve"> </w:t>
      </w:r>
      <w:r w:rsidRPr="002902D4">
        <w:rPr>
          <w:rFonts w:ascii="Arial" w:hAnsi="Arial" w:cs="Arial"/>
          <w:sz w:val="24"/>
          <w:szCs w:val="24"/>
        </w:rPr>
        <w:t>zgromadzenie, krajobraz, publiczna impreza, zgoda rodzica/opiekuna prawnego na utrwalanie wizerunku dziecka nie jest wymagana.</w:t>
      </w:r>
    </w:p>
    <w:p w14:paraId="2F8CA05B" w14:textId="190EE74F" w:rsidR="00D64278" w:rsidRPr="002902D4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2902D4">
        <w:rPr>
          <w:rFonts w:ascii="Arial" w:hAnsi="Arial" w:cs="Arial"/>
          <w:sz w:val="24"/>
          <w:szCs w:val="24"/>
        </w:rPr>
        <w:t>4. Pracownikowi Żłobka nie wolno umożliwiać przedstawicielom mediów utrwalania wizerunku dziecka (filmowanie, fotografowanie, nagrywanie głosu dziecka) na jego terenie bez pisemnej zgody rodzica/opiekuna prawnego oraz bez zgody dyrektora.</w:t>
      </w:r>
    </w:p>
    <w:p w14:paraId="40F09E52" w14:textId="77777777" w:rsidR="00D64278" w:rsidRPr="002902D4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2902D4">
        <w:rPr>
          <w:rFonts w:ascii="Arial" w:hAnsi="Arial" w:cs="Arial"/>
          <w:sz w:val="24"/>
          <w:szCs w:val="24"/>
        </w:rPr>
        <w:t>5. Pracownik instytucji nie wypowiada się w kontakcie z przedstawicielami mediów o sprawie dziecka lub jego rodzica/opiekuna prawnego. Zakaz ten dotyczy także sytuacji, gdy pracownik instytucji jest przeświadczony, że jego wypowiedź nie jest w żaden sposób utrwalana.</w:t>
      </w:r>
    </w:p>
    <w:p w14:paraId="1A771134" w14:textId="77777777" w:rsidR="002902D4" w:rsidRPr="002902D4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2902D4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  <w:shd w:val="clear" w:color="auto" w:fill="FFFFFF"/>
        </w:rPr>
        <w:t>§21.</w:t>
      </w:r>
    </w:p>
    <w:p w14:paraId="69F692C4" w14:textId="08F7835C" w:rsidR="00D64278" w:rsidRPr="002902D4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2902D4">
        <w:rPr>
          <w:rFonts w:ascii="Arial" w:hAnsi="Arial" w:cs="Arial"/>
          <w:sz w:val="24"/>
          <w:szCs w:val="24"/>
        </w:rPr>
        <w:t>Wytyczne obowiązujące w Żłobku dotyczące utrwalania wizerunku dziecka (zdjęcia, filmy) oraz wytyczne dotyczące publikowania wizerunków dzieci:</w:t>
      </w:r>
    </w:p>
    <w:p w14:paraId="33696762" w14:textId="77777777" w:rsidR="00D64278" w:rsidRPr="002902D4" w:rsidRDefault="00D64278" w:rsidP="00E538EB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2902D4">
        <w:rPr>
          <w:rFonts w:ascii="Arial" w:hAnsi="Arial" w:cs="Arial"/>
          <w:sz w:val="24"/>
          <w:szCs w:val="24"/>
        </w:rPr>
        <w:t>wszystkie dzieci znajdujące się na zdjęciu/nagraniu muszą być ubrane,</w:t>
      </w:r>
    </w:p>
    <w:p w14:paraId="6DAFEFF1" w14:textId="1D42D0D7" w:rsidR="00D64278" w:rsidRPr="002902D4" w:rsidRDefault="00D64278" w:rsidP="00E538EB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2902D4">
        <w:rPr>
          <w:rFonts w:ascii="Arial" w:hAnsi="Arial" w:cs="Arial"/>
          <w:sz w:val="24"/>
          <w:szCs w:val="24"/>
        </w:rPr>
        <w:t>zdjęcia/nagrania dzieci koncentrują się na czynnościach wykonywanych przez dzieci i w miarę możliwości przedstawiają dzieci w grupie, a nie pojedyncze osoby,</w:t>
      </w:r>
    </w:p>
    <w:p w14:paraId="1194EC7C" w14:textId="52BF2BDD" w:rsidR="00D64278" w:rsidRPr="002902D4" w:rsidRDefault="00D64278" w:rsidP="00E538EB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2902D4">
        <w:rPr>
          <w:rFonts w:ascii="Arial" w:hAnsi="Arial" w:cs="Arial"/>
          <w:sz w:val="24"/>
          <w:szCs w:val="24"/>
        </w:rPr>
        <w:t>wszelkie podejrzenia i problemy dotyczące niewłaściwego rozpowszechniania wizerunków dzieci są rejestrowane i zgłaszane dyrektorowi Żłobka, podobnie jak inne niepokojące sygnały, dotyczące zagrożenia bezpieczeństwa dzieci,</w:t>
      </w:r>
    </w:p>
    <w:p w14:paraId="1941154F" w14:textId="7E802081" w:rsidR="00D64278" w:rsidRPr="002902D4" w:rsidRDefault="00D64278" w:rsidP="00E538EB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2902D4">
        <w:rPr>
          <w:rFonts w:ascii="Arial" w:hAnsi="Arial" w:cs="Arial"/>
          <w:sz w:val="24"/>
          <w:szCs w:val="24"/>
        </w:rPr>
        <w:t>w sytuacjach, w których Żłobek rejestruje wizerunki dzieci do własnego użytku, deklarujemy, że:</w:t>
      </w:r>
    </w:p>
    <w:p w14:paraId="70DB3D61" w14:textId="77777777" w:rsidR="00D64278" w:rsidRPr="002902D4" w:rsidRDefault="00D64278" w:rsidP="00E538EB">
      <w:pPr>
        <w:pStyle w:val="Bezodstpw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2902D4">
        <w:rPr>
          <w:rFonts w:ascii="Arial" w:hAnsi="Arial" w:cs="Arial"/>
          <w:sz w:val="24"/>
          <w:szCs w:val="24"/>
        </w:rPr>
        <w:t>dzieci i rodzice/opiekunowie prawni zawsze są poinformowani o tym, że dane wydarzenie będzie rejestrowane,</w:t>
      </w:r>
    </w:p>
    <w:p w14:paraId="25CEAF98" w14:textId="146BEA34" w:rsidR="00D64278" w:rsidRPr="002902D4" w:rsidRDefault="00D64278" w:rsidP="00E538EB">
      <w:pPr>
        <w:pStyle w:val="Bezodstpw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2902D4">
        <w:rPr>
          <w:rFonts w:ascii="Arial" w:hAnsi="Arial" w:cs="Arial"/>
          <w:sz w:val="24"/>
          <w:szCs w:val="24"/>
        </w:rPr>
        <w:t>zgoda rodziców/opiekunów prawnych na rejestrację wydarzenia zostaje przyjęta przez Żłobek na piśmie - załącznik nr 5 do niniejszych Standardów,</w:t>
      </w:r>
    </w:p>
    <w:p w14:paraId="05332FB7" w14:textId="77777777" w:rsidR="00D64278" w:rsidRPr="002902D4" w:rsidRDefault="00D64278" w:rsidP="00E538EB">
      <w:pPr>
        <w:pStyle w:val="Bezodstpw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2902D4">
        <w:rPr>
          <w:rFonts w:ascii="Arial" w:hAnsi="Arial" w:cs="Arial"/>
          <w:sz w:val="24"/>
          <w:szCs w:val="24"/>
        </w:rPr>
        <w:t>w przypadku rejestracji wydarzenia zleconej osobie zewnętrznej (wynajętemu fotografowi lub kamerzyście) dbamy o bezpieczeństwo dzieci poprzez:</w:t>
      </w:r>
    </w:p>
    <w:p w14:paraId="17BA3CA0" w14:textId="39B4E76F" w:rsidR="00D64278" w:rsidRPr="002902D4" w:rsidRDefault="00D64278" w:rsidP="00E538EB">
      <w:pPr>
        <w:pStyle w:val="Bezodstpw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902D4">
        <w:rPr>
          <w:rFonts w:ascii="Arial" w:hAnsi="Arial" w:cs="Arial"/>
          <w:sz w:val="24"/>
          <w:szCs w:val="24"/>
        </w:rPr>
        <w:t>zawarcie umowy powierzenia przetwarzania danych osobowych,</w:t>
      </w:r>
    </w:p>
    <w:p w14:paraId="5EB481FE" w14:textId="3788C0B4" w:rsidR="00D64278" w:rsidRPr="002902D4" w:rsidRDefault="00D64278" w:rsidP="00E538EB">
      <w:pPr>
        <w:pStyle w:val="Bezodstpw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902D4">
        <w:rPr>
          <w:rFonts w:ascii="Arial" w:hAnsi="Arial" w:cs="Arial"/>
          <w:sz w:val="24"/>
          <w:szCs w:val="24"/>
        </w:rPr>
        <w:t>zobowiązanie osoby/firmy rejestrującej wydarzenie do przestrzegania niniejszych wytycznych,</w:t>
      </w:r>
    </w:p>
    <w:p w14:paraId="4DEBCC22" w14:textId="61065BF2" w:rsidR="00D64278" w:rsidRPr="002902D4" w:rsidRDefault="00D64278" w:rsidP="00E538EB">
      <w:pPr>
        <w:pStyle w:val="Bezodstpw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902D4">
        <w:rPr>
          <w:rFonts w:ascii="Arial" w:hAnsi="Arial" w:cs="Arial"/>
          <w:sz w:val="24"/>
          <w:szCs w:val="24"/>
        </w:rPr>
        <w:t>zobowiązanie osoby/firmy rejestrującej wydarzenie do noszenia identyfikatora w czasie trwania wydarzenia,</w:t>
      </w:r>
    </w:p>
    <w:p w14:paraId="6A030C8A" w14:textId="4C024E52" w:rsidR="00D64278" w:rsidRPr="002902D4" w:rsidRDefault="00D64278" w:rsidP="00E538EB">
      <w:pPr>
        <w:pStyle w:val="Bezodstpw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902D4">
        <w:rPr>
          <w:rFonts w:ascii="Arial" w:hAnsi="Arial" w:cs="Arial"/>
          <w:sz w:val="24"/>
          <w:szCs w:val="24"/>
        </w:rPr>
        <w:t>niedopuszczanie do sytuacji, w której osoba/firma rejestrująca będzie przebywała z dziećmi bez nadzoru pracownika Żłobka,</w:t>
      </w:r>
    </w:p>
    <w:p w14:paraId="12050252" w14:textId="0F837FDA" w:rsidR="00D64278" w:rsidRPr="002902D4" w:rsidRDefault="00D64278" w:rsidP="00E538EB">
      <w:pPr>
        <w:pStyle w:val="Bezodstpw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902D4">
        <w:rPr>
          <w:rFonts w:ascii="Arial" w:hAnsi="Arial" w:cs="Arial"/>
          <w:sz w:val="24"/>
          <w:szCs w:val="24"/>
        </w:rPr>
        <w:t>informowanie rodziców/opiekunów prawnych oraz dzieci, że osoba/firma rejestrująca wydarzenie będzie obecna podczas wydarzenia, i upewnienie się, że rodzice/opiekunowie prawni udzielili pisemnej zgody na rejestrowanie wizerunku ich dzieci.</w:t>
      </w:r>
    </w:p>
    <w:p w14:paraId="6536C4C0" w14:textId="736035C3" w:rsidR="00D64278" w:rsidRPr="002902D4" w:rsidRDefault="00D64278" w:rsidP="00E538EB">
      <w:pPr>
        <w:pStyle w:val="Bezodstpw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bookmarkStart w:id="3" w:name="_Hlk152071608"/>
      <w:r w:rsidRPr="002902D4">
        <w:rPr>
          <w:rFonts w:ascii="Arial" w:hAnsi="Arial" w:cs="Arial"/>
          <w:sz w:val="24"/>
          <w:szCs w:val="24"/>
        </w:rPr>
        <w:t>w sytuacjach, w których rodzice/opiekunowie prawni lub widzowie żłobkowych wydarzeń i uroczystości itd. rejestrują wizerunki dzieci do prywatnego użytku, informujemy w ogólnodostępnym miejscu, na tablicy ogłoszeń dla rodziców w siedzibie Żłobka o tym, że:</w:t>
      </w:r>
    </w:p>
    <w:p w14:paraId="0126E61A" w14:textId="4CFB7C4A" w:rsidR="00D64278" w:rsidRPr="002902D4" w:rsidRDefault="00D64278" w:rsidP="00E538EB">
      <w:pPr>
        <w:pStyle w:val="Bezodstpw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2902D4">
        <w:rPr>
          <w:rFonts w:ascii="Arial" w:hAnsi="Arial" w:cs="Arial"/>
          <w:sz w:val="24"/>
          <w:szCs w:val="24"/>
        </w:rPr>
        <w:t>wykorzystanie, przetwarzanie i publikowanie zdjęć/nagrań zawierających wizerunki dzieci i osób dorosłych wymaga udzielenia zgody przez te osoby, w przypadku dzieci – przez ich rodziców/opiekunów prawnych,</w:t>
      </w:r>
    </w:p>
    <w:p w14:paraId="4C561995" w14:textId="42A81BFD" w:rsidR="00D64278" w:rsidRPr="002902D4" w:rsidRDefault="00D64278" w:rsidP="00E538EB">
      <w:pPr>
        <w:pStyle w:val="Bezodstpw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2902D4">
        <w:rPr>
          <w:rFonts w:ascii="Arial" w:hAnsi="Arial" w:cs="Arial"/>
          <w:sz w:val="24"/>
          <w:szCs w:val="24"/>
        </w:rPr>
        <w:t>zdjęcia lub nagrania zawierające wizerunki dzieci nie powinny być udostępniane w mediach społecznościowych ani na serwisach otwartych, chyba że</w:t>
      </w:r>
      <w:r w:rsidR="002902D4">
        <w:rPr>
          <w:rFonts w:ascii="Arial" w:hAnsi="Arial" w:cs="Arial"/>
          <w:sz w:val="24"/>
          <w:szCs w:val="24"/>
        </w:rPr>
        <w:t xml:space="preserve"> </w:t>
      </w:r>
      <w:r w:rsidRPr="002902D4">
        <w:rPr>
          <w:rFonts w:ascii="Arial" w:hAnsi="Arial" w:cs="Arial"/>
          <w:sz w:val="24"/>
          <w:szCs w:val="24"/>
        </w:rPr>
        <w:t>rodzice/opiekunowie prawni wyrażą na to zgodę,</w:t>
      </w:r>
    </w:p>
    <w:p w14:paraId="1E20546E" w14:textId="77777777" w:rsidR="00D64278" w:rsidRPr="002902D4" w:rsidRDefault="00D64278" w:rsidP="00E538EB">
      <w:pPr>
        <w:pStyle w:val="Bezodstpw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2902D4">
        <w:rPr>
          <w:rFonts w:ascii="Arial" w:hAnsi="Arial" w:cs="Arial"/>
          <w:sz w:val="24"/>
          <w:szCs w:val="24"/>
        </w:rPr>
        <w:lastRenderedPageBreak/>
        <w:t>przed publikacją zdjęcia/nagrania online zawsze sprawdzamy ustawienia prywatności, aby upewnić się, kto będzie mógł uzyskać dostęp do wizerunku dziecka.</w:t>
      </w:r>
    </w:p>
    <w:bookmarkEnd w:id="3"/>
    <w:p w14:paraId="5C1292F5" w14:textId="1F132716" w:rsidR="00D64278" w:rsidRPr="00E263E0" w:rsidRDefault="00D64278" w:rsidP="00E538EB">
      <w:pPr>
        <w:pStyle w:val="Nagwek3"/>
        <w:spacing w:line="240" w:lineRule="auto"/>
        <w:rPr>
          <w:rFonts w:ascii="Arial" w:hAnsi="Arial" w:cs="Arial"/>
          <w:b/>
          <w:bCs/>
          <w:color w:val="auto"/>
          <w:sz w:val="32"/>
          <w:szCs w:val="32"/>
        </w:rPr>
      </w:pPr>
      <w:r w:rsidRPr="00E263E0">
        <w:rPr>
          <w:rFonts w:ascii="Arial" w:hAnsi="Arial" w:cs="Arial"/>
          <w:b/>
          <w:bCs/>
          <w:color w:val="auto"/>
          <w:sz w:val="32"/>
          <w:szCs w:val="32"/>
        </w:rPr>
        <w:t>Rozdział VI</w:t>
      </w:r>
      <w:r w:rsidR="002902D4" w:rsidRPr="00E263E0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Pr="00E263E0">
        <w:rPr>
          <w:rFonts w:ascii="Arial" w:hAnsi="Arial" w:cs="Arial"/>
          <w:b/>
          <w:bCs/>
          <w:color w:val="auto"/>
          <w:sz w:val="32"/>
          <w:szCs w:val="32"/>
        </w:rPr>
        <w:t>Czynniki ryzyka i symptomy krzywdzenia dzieci – zasady rozpoznawania i reagowania</w:t>
      </w:r>
    </w:p>
    <w:p w14:paraId="62F4CD66" w14:textId="763FE593" w:rsidR="00E263E0" w:rsidRPr="00E263E0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E263E0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§22.</w:t>
      </w:r>
    </w:p>
    <w:p w14:paraId="4A3170FF" w14:textId="0267E13D" w:rsidR="00D64278" w:rsidRPr="00E263E0" w:rsidRDefault="00D64278" w:rsidP="00E538E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E263E0">
        <w:rPr>
          <w:rFonts w:ascii="Arial" w:hAnsi="Arial" w:cs="Arial"/>
          <w:sz w:val="24"/>
          <w:szCs w:val="24"/>
        </w:rPr>
        <w:t>1.</w:t>
      </w:r>
      <w:r w:rsidR="00E263E0">
        <w:rPr>
          <w:rFonts w:ascii="Arial" w:hAnsi="Arial" w:cs="Arial"/>
          <w:sz w:val="24"/>
          <w:szCs w:val="24"/>
        </w:rPr>
        <w:t xml:space="preserve"> </w:t>
      </w:r>
      <w:r w:rsidRPr="00E263E0">
        <w:rPr>
          <w:rFonts w:ascii="Arial" w:hAnsi="Arial" w:cs="Arial"/>
          <w:sz w:val="24"/>
          <w:szCs w:val="24"/>
        </w:rPr>
        <w:t>Weryfikacja</w:t>
      </w:r>
      <w:r w:rsidRPr="00E263E0">
        <w:rPr>
          <w:rFonts w:ascii="Arial" w:hAnsi="Arial" w:cs="Arial"/>
          <w:sz w:val="24"/>
          <w:szCs w:val="24"/>
          <w:lang w:eastAsia="pl-PL"/>
        </w:rPr>
        <w:t xml:space="preserve"> pracowników odbywa się zgodnie z Zasadami bezpiecznej weryfikacji pracowników do pracy w Żłobku.</w:t>
      </w:r>
    </w:p>
    <w:p w14:paraId="65C8C6EB" w14:textId="77777777" w:rsidR="00D64278" w:rsidRPr="00E263E0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E263E0">
        <w:rPr>
          <w:rFonts w:ascii="Arial" w:hAnsi="Arial" w:cs="Arial"/>
          <w:sz w:val="24"/>
          <w:szCs w:val="24"/>
          <w:lang w:eastAsia="pl-PL"/>
        </w:rPr>
        <w:t xml:space="preserve">2. </w:t>
      </w:r>
      <w:r w:rsidRPr="00E263E0">
        <w:rPr>
          <w:rFonts w:ascii="Arial" w:hAnsi="Arial" w:cs="Arial"/>
          <w:sz w:val="24"/>
          <w:szCs w:val="24"/>
        </w:rPr>
        <w:t>Pracownicy znają i stosują zasady bezpiecznych relacji między dzieckiem a pracownikiem.</w:t>
      </w:r>
    </w:p>
    <w:p w14:paraId="62840EDE" w14:textId="51DD11F6" w:rsidR="00D64278" w:rsidRPr="00E263E0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E263E0">
        <w:rPr>
          <w:rFonts w:ascii="Arial" w:hAnsi="Arial" w:cs="Arial"/>
          <w:sz w:val="24"/>
          <w:szCs w:val="24"/>
        </w:rPr>
        <w:t>3. Pracownicy Żłobka posiadają wiedzę i w ramach wykonywanych obowiązków zwracają uwagę na czynniki ryzyka krzywdzenia dzieci.</w:t>
      </w:r>
    </w:p>
    <w:p w14:paraId="7F3B5142" w14:textId="0BBD90C7" w:rsidR="00D64278" w:rsidRPr="00E263E0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E263E0">
        <w:rPr>
          <w:rFonts w:ascii="Arial" w:hAnsi="Arial" w:cs="Arial"/>
          <w:sz w:val="24"/>
          <w:szCs w:val="24"/>
        </w:rPr>
        <w:t>4.</w:t>
      </w:r>
      <w:r w:rsidR="00E263E0">
        <w:rPr>
          <w:rFonts w:ascii="Arial" w:hAnsi="Arial" w:cs="Arial"/>
          <w:sz w:val="24"/>
          <w:szCs w:val="24"/>
        </w:rPr>
        <w:t xml:space="preserve"> </w:t>
      </w:r>
      <w:r w:rsidRPr="00E263E0">
        <w:rPr>
          <w:rFonts w:ascii="Arial" w:hAnsi="Arial" w:cs="Arial"/>
          <w:sz w:val="24"/>
          <w:szCs w:val="24"/>
        </w:rPr>
        <w:t>W przypadku zidentyfikowania czynników ryzyka pracownicy Żłobka podejmują rozmowę z rodzicami, przekazując informacje na temat dostępnej oferty wsparcia i motywując ich do szukania dla siebie pomocy. Z przeprowadzonej rozmowy z rodzicami sporządzają notatkę, której wzór stanowi załącznik nr 6 do niniejszych Standardów.</w:t>
      </w:r>
    </w:p>
    <w:p w14:paraId="21A93F6C" w14:textId="77777777" w:rsidR="00D64278" w:rsidRPr="00E263E0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E263E0">
        <w:rPr>
          <w:rFonts w:ascii="Arial" w:hAnsi="Arial" w:cs="Arial"/>
          <w:sz w:val="24"/>
          <w:szCs w:val="24"/>
        </w:rPr>
        <w:t>5. Pracownicy Żłobka monitorują sytuację i dobrostan dziecka.</w:t>
      </w:r>
    </w:p>
    <w:p w14:paraId="74F2E22E" w14:textId="213E1ED3" w:rsidR="00D64278" w:rsidRPr="00E263E0" w:rsidRDefault="00D64278" w:rsidP="00E538EB">
      <w:pPr>
        <w:pStyle w:val="Bezodstpw"/>
        <w:rPr>
          <w:rFonts w:ascii="Arial" w:hAnsi="Arial" w:cs="Arial"/>
          <w:bCs/>
          <w:sz w:val="24"/>
          <w:szCs w:val="24"/>
        </w:rPr>
      </w:pPr>
      <w:r w:rsidRPr="00E263E0">
        <w:rPr>
          <w:rFonts w:ascii="Arial" w:hAnsi="Arial" w:cs="Arial"/>
          <w:sz w:val="24"/>
          <w:szCs w:val="24"/>
        </w:rPr>
        <w:t xml:space="preserve">6. </w:t>
      </w:r>
      <w:r w:rsidRPr="00E263E0">
        <w:rPr>
          <w:rFonts w:ascii="Arial" w:hAnsi="Arial" w:cs="Arial"/>
          <w:bCs/>
          <w:sz w:val="24"/>
          <w:szCs w:val="24"/>
        </w:rPr>
        <w:t>Każde domniemanie lub podejrzenie krzywdzenia dziecka powinno być</w:t>
      </w:r>
      <w:r w:rsidR="00E263E0">
        <w:rPr>
          <w:rFonts w:ascii="Arial" w:hAnsi="Arial" w:cs="Arial"/>
          <w:bCs/>
          <w:sz w:val="24"/>
          <w:szCs w:val="24"/>
        </w:rPr>
        <w:t xml:space="preserve"> </w:t>
      </w:r>
      <w:r w:rsidRPr="00E263E0">
        <w:rPr>
          <w:rFonts w:ascii="Arial" w:hAnsi="Arial" w:cs="Arial"/>
          <w:bCs/>
          <w:sz w:val="24"/>
          <w:szCs w:val="24"/>
        </w:rPr>
        <w:t>potraktowane poważnie, gdyż brak reakcji na niepokojące sygnały może doprowadzić do tego, że dziecko nadal będzie krzywdzone/wykorzystywane, a w niektórych przypadkach może się nawet przyczynić do śmierci dziecka.</w:t>
      </w:r>
    </w:p>
    <w:p w14:paraId="24DBF7A6" w14:textId="67315679" w:rsidR="00D64278" w:rsidRPr="00E263E0" w:rsidRDefault="00D64278" w:rsidP="00E538EB">
      <w:pPr>
        <w:pStyle w:val="Bezodstpw"/>
        <w:rPr>
          <w:rFonts w:ascii="Arial" w:hAnsi="Arial" w:cs="Arial"/>
          <w:bCs/>
          <w:sz w:val="24"/>
          <w:szCs w:val="24"/>
        </w:rPr>
      </w:pPr>
      <w:r w:rsidRPr="00E263E0">
        <w:rPr>
          <w:rFonts w:ascii="Arial" w:hAnsi="Arial" w:cs="Arial"/>
          <w:bCs/>
          <w:sz w:val="24"/>
          <w:szCs w:val="24"/>
        </w:rPr>
        <w:t>7. Pracownicy są świadomi odpowiedzialności karnej za niepodjęcie odpowiednich działań w przypadku podejrzenia krzywdzenia dziecka.</w:t>
      </w:r>
    </w:p>
    <w:p w14:paraId="2BB014F3" w14:textId="54EAFE84" w:rsidR="00D64278" w:rsidRPr="00907D28" w:rsidRDefault="00D64278" w:rsidP="00E538EB">
      <w:pPr>
        <w:pStyle w:val="Nagwek3"/>
        <w:spacing w:line="240" w:lineRule="auto"/>
        <w:rPr>
          <w:rFonts w:ascii="Arial" w:hAnsi="Arial" w:cs="Arial"/>
          <w:b/>
          <w:bCs/>
          <w:color w:val="auto"/>
          <w:sz w:val="32"/>
          <w:szCs w:val="32"/>
        </w:rPr>
      </w:pPr>
      <w:r w:rsidRPr="00907D28">
        <w:rPr>
          <w:rFonts w:ascii="Arial" w:hAnsi="Arial" w:cs="Arial"/>
          <w:b/>
          <w:bCs/>
          <w:color w:val="auto"/>
          <w:sz w:val="32"/>
          <w:szCs w:val="32"/>
        </w:rPr>
        <w:t>Rozdział V</w:t>
      </w:r>
      <w:bookmarkStart w:id="4" w:name="_Hlk150762348"/>
      <w:r w:rsidRPr="00907D28">
        <w:rPr>
          <w:rFonts w:ascii="Arial" w:hAnsi="Arial" w:cs="Arial"/>
          <w:b/>
          <w:bCs/>
          <w:color w:val="auto"/>
          <w:sz w:val="32"/>
          <w:szCs w:val="32"/>
        </w:rPr>
        <w:t>II</w:t>
      </w:r>
      <w:r w:rsidR="00E263E0" w:rsidRPr="00907D28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Pr="00907D28">
        <w:rPr>
          <w:rFonts w:ascii="Arial" w:hAnsi="Arial" w:cs="Arial"/>
          <w:b/>
          <w:bCs/>
          <w:color w:val="auto"/>
          <w:sz w:val="32"/>
          <w:szCs w:val="32"/>
        </w:rPr>
        <w:t>Zasady i procedury podejmowania interwencji w sytuacji podejrzenia krzywdzenia lub posiadania informacji o krzywdzeniu dzieck</w:t>
      </w:r>
      <w:bookmarkEnd w:id="4"/>
      <w:r w:rsidRPr="00907D28">
        <w:rPr>
          <w:rFonts w:ascii="Arial" w:hAnsi="Arial" w:cs="Arial"/>
          <w:b/>
          <w:bCs/>
          <w:color w:val="auto"/>
          <w:sz w:val="32"/>
          <w:szCs w:val="32"/>
        </w:rPr>
        <w:t>a</w:t>
      </w:r>
    </w:p>
    <w:p w14:paraId="69991370" w14:textId="77777777" w:rsidR="00E263E0" w:rsidRPr="00E263E0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E263E0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§23.</w:t>
      </w:r>
    </w:p>
    <w:p w14:paraId="1D207649" w14:textId="0C572FB1" w:rsidR="00D64278" w:rsidRPr="00E263E0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E263E0">
        <w:rPr>
          <w:rFonts w:ascii="Arial" w:hAnsi="Arial" w:cs="Arial"/>
          <w:kern w:val="2"/>
          <w:sz w:val="24"/>
          <w:szCs w:val="24"/>
        </w:rPr>
        <w:t xml:space="preserve">Postępowania, o których mowa </w:t>
      </w:r>
      <w:r w:rsidRPr="00E263E0">
        <w:rPr>
          <w:rFonts w:ascii="Arial" w:hAnsi="Arial" w:cs="Arial"/>
          <w:sz w:val="24"/>
          <w:szCs w:val="24"/>
        </w:rPr>
        <w:t>w niniejszym rozdziale toczą się z zachowaniem zasady poufności.</w:t>
      </w:r>
    </w:p>
    <w:p w14:paraId="2A428AFE" w14:textId="77777777" w:rsidR="00907D28" w:rsidRPr="00907D28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907D28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§24</w:t>
      </w:r>
      <w:r w:rsidR="00907D28" w:rsidRPr="00907D28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.</w:t>
      </w:r>
    </w:p>
    <w:p w14:paraId="0166975B" w14:textId="0291B57D" w:rsidR="00D64278" w:rsidRPr="00907D28" w:rsidRDefault="00D64278" w:rsidP="00E538EB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907D28">
        <w:rPr>
          <w:rFonts w:ascii="Arial" w:hAnsi="Arial" w:cs="Arial"/>
          <w:color w:val="000000" w:themeColor="text1"/>
          <w:sz w:val="24"/>
          <w:szCs w:val="24"/>
        </w:rPr>
        <w:t>1.</w:t>
      </w:r>
      <w:r w:rsidR="00907D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7D28">
        <w:rPr>
          <w:rFonts w:ascii="Arial" w:hAnsi="Arial" w:cs="Arial"/>
          <w:color w:val="000000" w:themeColor="text1"/>
          <w:sz w:val="24"/>
          <w:szCs w:val="24"/>
        </w:rPr>
        <w:t>Podjęcie interwencji polega na sprawdzeniu czy wystąpiło uszkodzenie ciała dziecka lub czy potrzebuje ono pomocy lekarskiej, udzielenia mu pierwszej pomocy i/lub wezwaniu pogotowia ratunkowego.</w:t>
      </w:r>
    </w:p>
    <w:p w14:paraId="57C92073" w14:textId="2AEC2E3D" w:rsidR="00D64278" w:rsidRPr="00907D28" w:rsidRDefault="00D64278" w:rsidP="00E538EB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907D28">
        <w:rPr>
          <w:rFonts w:ascii="Arial" w:hAnsi="Arial" w:cs="Arial"/>
          <w:color w:val="000000" w:themeColor="text1"/>
          <w:sz w:val="24"/>
          <w:szCs w:val="24"/>
        </w:rPr>
        <w:t>2. W przypadku powzięcia przez pracownika Żłobka podejrzenia, że dziecko jest krzywdzone, pracownik ma obowiązek sporządzenia notatki służbowej i przekazania uzyskanej informacji dyrektorowi Żłobka. Wzór notatki stanowi załącznik nr 6 do niniejszych Standardów.</w:t>
      </w:r>
    </w:p>
    <w:p w14:paraId="59EEC3ED" w14:textId="17F0BA84" w:rsidR="00D64278" w:rsidRPr="00907D28" w:rsidRDefault="00D64278" w:rsidP="00E538EB">
      <w:pPr>
        <w:pStyle w:val="Bezodstpw"/>
        <w:rPr>
          <w:rFonts w:ascii="Arial" w:hAnsi="Arial" w:cs="Arial"/>
          <w:b/>
          <w:color w:val="000000" w:themeColor="text1"/>
          <w:sz w:val="24"/>
          <w:szCs w:val="24"/>
        </w:rPr>
      </w:pPr>
      <w:r w:rsidRPr="00907D28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Pr="00907D28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907D28">
        <w:rPr>
          <w:rFonts w:ascii="Arial" w:hAnsi="Arial" w:cs="Arial"/>
          <w:color w:val="000000" w:themeColor="text1"/>
          <w:sz w:val="24"/>
          <w:szCs w:val="24"/>
        </w:rPr>
        <w:t>Po uzyskaniu informacji, dyrektor Żłobka wzywa rodziców/opiekunów prawnych, którego krzywdzenie podejrzewa i informuje ich o podejrzeniu.</w:t>
      </w:r>
    </w:p>
    <w:p w14:paraId="37DF52D5" w14:textId="7E715694" w:rsidR="00D64278" w:rsidRPr="00907D28" w:rsidRDefault="00D64278" w:rsidP="00E538EB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907D28">
        <w:rPr>
          <w:rFonts w:ascii="Arial" w:hAnsi="Arial" w:cs="Arial"/>
          <w:color w:val="000000" w:themeColor="text1"/>
          <w:sz w:val="24"/>
          <w:szCs w:val="24"/>
        </w:rPr>
        <w:t>4. Dyrektor Żłobka sporządza opis sytuacji żłobkowej i rodzinnej dziecka na podstawie rozmów z pracownikami, dzieckiem, rodzicami oraz opracowuje plan pomocy dziecku.</w:t>
      </w:r>
    </w:p>
    <w:p w14:paraId="0D799943" w14:textId="77777777" w:rsidR="00D64278" w:rsidRPr="00907D28" w:rsidRDefault="00D64278" w:rsidP="00E538EB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907D28">
        <w:rPr>
          <w:rFonts w:ascii="Arial" w:hAnsi="Arial" w:cs="Arial"/>
          <w:color w:val="000000" w:themeColor="text1"/>
          <w:sz w:val="24"/>
          <w:szCs w:val="24"/>
        </w:rPr>
        <w:t>5.Plan pomocy dziecku powinien zawierać wskazania dotyczące:</w:t>
      </w:r>
    </w:p>
    <w:p w14:paraId="0CF957B0" w14:textId="77777777" w:rsidR="00D64278" w:rsidRPr="00907D28" w:rsidRDefault="00D64278" w:rsidP="00E538EB">
      <w:pPr>
        <w:pStyle w:val="Bezodstpw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07D28">
        <w:rPr>
          <w:rFonts w:ascii="Arial" w:hAnsi="Arial" w:cs="Arial"/>
          <w:color w:val="000000" w:themeColor="text1"/>
          <w:sz w:val="24"/>
          <w:szCs w:val="24"/>
        </w:rPr>
        <w:t>podjęcia przez Żłobek działań w celu zapewnienia dziecku bezpieczeństwa, w tym zgłoszenie podejrzenia krzywdzenia do odpowiedniej instytucji,</w:t>
      </w:r>
    </w:p>
    <w:p w14:paraId="54A5C531" w14:textId="77777777" w:rsidR="00D64278" w:rsidRPr="00907D28" w:rsidRDefault="00D64278" w:rsidP="00E538EB">
      <w:pPr>
        <w:pStyle w:val="Bezodstpw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07D28">
        <w:rPr>
          <w:rFonts w:ascii="Arial" w:hAnsi="Arial" w:cs="Arial"/>
          <w:color w:val="000000" w:themeColor="text1"/>
          <w:sz w:val="24"/>
          <w:szCs w:val="24"/>
        </w:rPr>
        <w:t>wsparcia, jakie zaoferuje dziecku Żłobek,</w:t>
      </w:r>
    </w:p>
    <w:p w14:paraId="768AC2DD" w14:textId="77777777" w:rsidR="00D64278" w:rsidRPr="00907D28" w:rsidRDefault="00D64278" w:rsidP="00E538EB">
      <w:pPr>
        <w:pStyle w:val="Bezodstpw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07D28">
        <w:rPr>
          <w:rFonts w:ascii="Arial" w:hAnsi="Arial" w:cs="Arial"/>
          <w:color w:val="000000" w:themeColor="text1"/>
          <w:sz w:val="24"/>
          <w:szCs w:val="24"/>
        </w:rPr>
        <w:lastRenderedPageBreak/>
        <w:t>skierowania dziecka do specjalistycznej placówki pomocy dziecku, jeżeli istnieje taka potrzeba.</w:t>
      </w:r>
    </w:p>
    <w:p w14:paraId="44627EDD" w14:textId="77777777" w:rsidR="00D64278" w:rsidRPr="00907D28" w:rsidRDefault="00D64278" w:rsidP="00E538EB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907D28">
        <w:rPr>
          <w:rFonts w:ascii="Arial" w:hAnsi="Arial" w:cs="Arial"/>
          <w:color w:val="000000" w:themeColor="text1"/>
          <w:sz w:val="24"/>
          <w:szCs w:val="24"/>
        </w:rPr>
        <w:t>6. Plan pomocy dziecku jest przedstawiany przez dyrektora rodzicom z zaleceniem współpracy przy jego realizacji.</w:t>
      </w:r>
    </w:p>
    <w:p w14:paraId="11A9B164" w14:textId="54AD4CC7" w:rsidR="00D64278" w:rsidRPr="00907D28" w:rsidRDefault="00605ADE" w:rsidP="00E538EB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D64278" w:rsidRPr="00907D28">
        <w:rPr>
          <w:rFonts w:ascii="Arial" w:hAnsi="Arial" w:cs="Arial"/>
          <w:color w:val="000000" w:themeColor="text1"/>
          <w:sz w:val="24"/>
          <w:szCs w:val="24"/>
        </w:rPr>
        <w:t>. Z przebiegu rozmowy z rodzicami (interwencji) sporządza się kartę interwencji, której wzór stanowi załącznik nr 7 do niniejszych Standardów. Kartę podpisują obie strony. Kartę załącza się do dokumentacji pobytu dziecka w Żłobku.</w:t>
      </w:r>
    </w:p>
    <w:p w14:paraId="0205E300" w14:textId="77777777" w:rsidR="00907D28" w:rsidRPr="00907D28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907D28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§25.</w:t>
      </w:r>
    </w:p>
    <w:p w14:paraId="3606F948" w14:textId="15A46B59" w:rsidR="00D64278" w:rsidRPr="00907D28" w:rsidRDefault="00D64278" w:rsidP="00E538EB">
      <w:pPr>
        <w:pStyle w:val="Bezodstpw"/>
        <w:rPr>
          <w:rFonts w:ascii="Arial" w:hAnsi="Arial" w:cs="Arial"/>
          <w:b/>
          <w:sz w:val="24"/>
          <w:szCs w:val="24"/>
        </w:rPr>
      </w:pPr>
      <w:r w:rsidRPr="00907D28">
        <w:rPr>
          <w:rFonts w:ascii="Arial" w:hAnsi="Arial" w:cs="Arial"/>
          <w:bCs/>
          <w:sz w:val="24"/>
          <w:szCs w:val="24"/>
        </w:rPr>
        <w:t>1.</w:t>
      </w:r>
      <w:r w:rsidR="00223593">
        <w:rPr>
          <w:rFonts w:ascii="Arial" w:hAnsi="Arial" w:cs="Arial"/>
          <w:bCs/>
          <w:sz w:val="24"/>
          <w:szCs w:val="24"/>
        </w:rPr>
        <w:t xml:space="preserve"> </w:t>
      </w:r>
      <w:r w:rsidRPr="00907D28">
        <w:rPr>
          <w:rFonts w:ascii="Arial" w:hAnsi="Arial" w:cs="Arial"/>
          <w:sz w:val="24"/>
          <w:szCs w:val="24"/>
        </w:rPr>
        <w:t>W bardziej skomplikowanych przypadkach (dotyczących np. wykorzystywania seksualnego lub znęcania się fizycznego i psychicznego) dyrektor Żłobka powołuje Zespół interwencyjny, w skład którego wchodzą: pielęgniarka, dyrektor Żłobka oraz inni pracownicy mający wiedzę na temat skutków krzywdzenia dziecka lub o krzywdzonym dziecku.</w:t>
      </w:r>
    </w:p>
    <w:p w14:paraId="44962296" w14:textId="07CD5360" w:rsidR="00D64278" w:rsidRPr="00907D28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907D28">
        <w:rPr>
          <w:rFonts w:ascii="Arial" w:hAnsi="Arial" w:cs="Arial"/>
          <w:sz w:val="24"/>
          <w:szCs w:val="24"/>
        </w:rPr>
        <w:t>2. Zespół interwencyjny sporządza plan pomocy dziecku, spełniający wymogi określone w §24 pkt 5 niniejszych Standardów, na podstawie opisu sporządzonego przez dyrektora/pielęgniarkę oraz innych informacji uzyskanych przez członków zespołu.</w:t>
      </w:r>
    </w:p>
    <w:p w14:paraId="4EB9AFC1" w14:textId="77777777" w:rsidR="00D64278" w:rsidRPr="00907D28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907D28">
        <w:rPr>
          <w:rFonts w:ascii="Arial" w:hAnsi="Arial" w:cs="Arial"/>
          <w:sz w:val="24"/>
          <w:szCs w:val="24"/>
        </w:rPr>
        <w:t>3. W przypadku, gdy podejrzenie krzywdzenia zgłoszą rodzice/opiekunowie prawni, dyrektor Żłobka jest zobowiązany powołać Zespół interwencyjny.</w:t>
      </w:r>
    </w:p>
    <w:p w14:paraId="44986218" w14:textId="7EAD6B8F" w:rsidR="00D64278" w:rsidRPr="00907D28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907D28">
        <w:rPr>
          <w:rFonts w:ascii="Arial" w:hAnsi="Arial" w:cs="Arial"/>
          <w:sz w:val="24"/>
          <w:szCs w:val="24"/>
        </w:rPr>
        <w:t>4. Zespół, o którym mowa w punkcie 3, wzywa rodziców/opiekunów prawnych na spotkanie wyjaśniające, podczas którego może zaproponować zdiagnozowanie zgłaszanego podejrzenia w zewnętrznej, bezstronnej instytucji. Ze spotkania sporządza się protokół. Wzór protokołu stanowi załącznik nr 8 do niniejszych Standardów.</w:t>
      </w:r>
    </w:p>
    <w:p w14:paraId="24F80A89" w14:textId="5E0439F8" w:rsidR="00D64278" w:rsidRPr="00907D28" w:rsidRDefault="00D64278" w:rsidP="00E538EB">
      <w:pPr>
        <w:pStyle w:val="Bezodstpw"/>
        <w:rPr>
          <w:rFonts w:ascii="Arial" w:hAnsi="Arial" w:cs="Arial"/>
          <w:b/>
          <w:sz w:val="24"/>
          <w:szCs w:val="24"/>
        </w:rPr>
      </w:pPr>
      <w:r w:rsidRPr="00907D28">
        <w:rPr>
          <w:rFonts w:ascii="Arial" w:hAnsi="Arial" w:cs="Arial"/>
          <w:sz w:val="24"/>
          <w:szCs w:val="24"/>
        </w:rPr>
        <w:t>5. Sporządzony przez Zespół interwencyjny plan pomocy dziecku wraz z zaleceniem współpracy przy jego realizacji przedstawiany jest rodzicom/opiekunom prawnym przez dyrektora.</w:t>
      </w:r>
    </w:p>
    <w:p w14:paraId="5AB8FF1D" w14:textId="5FB6EE47" w:rsidR="00D64278" w:rsidRPr="00907D28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907D28">
        <w:rPr>
          <w:rFonts w:ascii="Arial" w:hAnsi="Arial" w:cs="Arial"/>
          <w:sz w:val="24"/>
          <w:szCs w:val="24"/>
        </w:rPr>
        <w:t>6.</w:t>
      </w:r>
      <w:r w:rsidR="00223593">
        <w:rPr>
          <w:rFonts w:ascii="Arial" w:hAnsi="Arial" w:cs="Arial"/>
          <w:sz w:val="24"/>
          <w:szCs w:val="24"/>
        </w:rPr>
        <w:t xml:space="preserve"> </w:t>
      </w:r>
      <w:r w:rsidRPr="00907D28">
        <w:rPr>
          <w:rFonts w:ascii="Arial" w:hAnsi="Arial" w:cs="Arial"/>
          <w:sz w:val="24"/>
          <w:szCs w:val="24"/>
        </w:rPr>
        <w:t>Dyrektor informuje rodziców/opiekunów prawnych o obowiązku Żłobka – jako instytucji – zgłoszenia podejrzenia krzywdzenia dziecka do odpowiedniej instytucji (prokuratura/policja lub sąd rodzinny, ośrodek pomocy społecznej).</w:t>
      </w:r>
    </w:p>
    <w:p w14:paraId="061FD11B" w14:textId="299112A2" w:rsidR="00D64278" w:rsidRPr="00907D28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907D28">
        <w:rPr>
          <w:rFonts w:ascii="Arial" w:hAnsi="Arial" w:cs="Arial"/>
          <w:sz w:val="24"/>
          <w:szCs w:val="24"/>
        </w:rPr>
        <w:t>7. Po poinformowaniu rodziców/opiekunów prawnych – zgodnie z punktem poprzedzającym – dyrektor Żłobka składa zawiadomienie o podejrzeniu przestępstwa do prokuratury/policji lub wniosek o wgląd w sytuację rodziny do sądu rejonowego wydziału rodzinnego i nieletnich, ośrodka pomocy społecznej. Wzór zawiadomień stanowi załącznik nr 9 do niniejszych Standardów.</w:t>
      </w:r>
    </w:p>
    <w:p w14:paraId="0DA5BCEC" w14:textId="3D8494D0" w:rsidR="00D64278" w:rsidRPr="00907D28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907D28">
        <w:rPr>
          <w:rFonts w:ascii="Arial" w:hAnsi="Arial" w:cs="Arial"/>
          <w:sz w:val="24"/>
          <w:szCs w:val="24"/>
        </w:rPr>
        <w:t>8. Dalszy tok postępowania leży w kompetencjach instytucji wskazanych w punkcie 7.</w:t>
      </w:r>
    </w:p>
    <w:p w14:paraId="2A4D617C" w14:textId="67F65DD9" w:rsidR="00D64278" w:rsidRPr="00907D28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907D28">
        <w:rPr>
          <w:rFonts w:ascii="Arial" w:hAnsi="Arial" w:cs="Arial"/>
          <w:sz w:val="24"/>
          <w:szCs w:val="24"/>
        </w:rPr>
        <w:t>9. W przypadku, gdy podejrzenie krzywdzenia zgłosili rodzice/opiekunowie prawni, a podejrzenie to nie zostało potwierdzone – Żłobek informuje o tym fakcie</w:t>
      </w:r>
      <w:r w:rsidR="00223593">
        <w:rPr>
          <w:rFonts w:ascii="Arial" w:hAnsi="Arial" w:cs="Arial"/>
          <w:sz w:val="24"/>
          <w:szCs w:val="24"/>
        </w:rPr>
        <w:t xml:space="preserve"> </w:t>
      </w:r>
      <w:r w:rsidRPr="00907D28">
        <w:rPr>
          <w:rFonts w:ascii="Arial" w:hAnsi="Arial" w:cs="Arial"/>
          <w:sz w:val="24"/>
          <w:szCs w:val="24"/>
        </w:rPr>
        <w:t>rodziców/opiekunów prawnych na piśmie.</w:t>
      </w:r>
    </w:p>
    <w:p w14:paraId="75A18AEA" w14:textId="1F31A631" w:rsidR="00D64278" w:rsidRPr="00907D28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907D28">
        <w:rPr>
          <w:rFonts w:ascii="Arial" w:hAnsi="Arial" w:cs="Arial"/>
          <w:sz w:val="24"/>
          <w:szCs w:val="24"/>
        </w:rPr>
        <w:t>10. Z przebiegu interwencji sporządza się kartę interwencji - załącznik nr 7. Kartę tę załącza się do dokumentacji pobytu dziecka w Żłobku.</w:t>
      </w:r>
    </w:p>
    <w:p w14:paraId="515B2E0A" w14:textId="4EC15694" w:rsidR="00D64278" w:rsidRPr="00907D28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907D28">
        <w:rPr>
          <w:rFonts w:ascii="Arial" w:hAnsi="Arial" w:cs="Arial"/>
          <w:sz w:val="24"/>
          <w:szCs w:val="24"/>
        </w:rPr>
        <w:t>11</w:t>
      </w:r>
      <w:r w:rsidRPr="00907D28">
        <w:rPr>
          <w:rFonts w:ascii="Arial" w:hAnsi="Arial" w:cs="Arial"/>
          <w:bCs/>
          <w:sz w:val="24"/>
          <w:szCs w:val="24"/>
        </w:rPr>
        <w:t>.</w:t>
      </w:r>
      <w:r w:rsidRPr="00907D28">
        <w:rPr>
          <w:rFonts w:ascii="Arial" w:hAnsi="Arial" w:cs="Arial"/>
          <w:b/>
          <w:sz w:val="24"/>
          <w:szCs w:val="24"/>
        </w:rPr>
        <w:t xml:space="preserve"> </w:t>
      </w:r>
      <w:r w:rsidRPr="00907D28">
        <w:rPr>
          <w:rFonts w:ascii="Arial" w:hAnsi="Arial" w:cs="Arial"/>
          <w:sz w:val="24"/>
          <w:szCs w:val="24"/>
        </w:rPr>
        <w:t>Wszyscy pracownicy Żłobka i inne osoby, które w związku z wykonywaniem obowiązków służbowych podjęły informację o krzywdzeniu dziecka lub informacje z tym związane, są zobowiązani do zachowania tych informacji w tajemnicy, wyłączając informacje przekazywane uprawnionym instytucjom w ramach działań interwencyjnych.</w:t>
      </w:r>
    </w:p>
    <w:p w14:paraId="1593D590" w14:textId="47FF4CB8" w:rsidR="00D64278" w:rsidRPr="00223593" w:rsidRDefault="00D64278" w:rsidP="00E538EB">
      <w:pPr>
        <w:pStyle w:val="Nagwek3"/>
        <w:spacing w:line="240" w:lineRule="auto"/>
        <w:rPr>
          <w:rFonts w:ascii="Arial" w:hAnsi="Arial" w:cs="Arial"/>
          <w:b/>
          <w:bCs/>
          <w:color w:val="auto"/>
          <w:sz w:val="32"/>
          <w:szCs w:val="32"/>
        </w:rPr>
      </w:pPr>
      <w:r w:rsidRPr="00223593">
        <w:rPr>
          <w:rFonts w:ascii="Arial" w:hAnsi="Arial" w:cs="Arial"/>
          <w:b/>
          <w:bCs/>
          <w:color w:val="auto"/>
          <w:sz w:val="32"/>
          <w:szCs w:val="32"/>
        </w:rPr>
        <w:lastRenderedPageBreak/>
        <w:t>Rozdział VIII</w:t>
      </w:r>
      <w:r w:rsidR="00223593" w:rsidRPr="00223593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Pr="00223593">
        <w:rPr>
          <w:rFonts w:ascii="Arial" w:hAnsi="Arial" w:cs="Arial"/>
          <w:b/>
          <w:bCs/>
          <w:color w:val="auto"/>
          <w:sz w:val="32"/>
          <w:szCs w:val="32"/>
        </w:rPr>
        <w:t>Zasady interwencji w przypadku podejrzenia krzywdzenia dziecka przez osoby trzecie (np.</w:t>
      </w:r>
      <w:r w:rsidR="00223593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Pr="00223593">
        <w:rPr>
          <w:rFonts w:ascii="Arial" w:hAnsi="Arial" w:cs="Arial"/>
          <w:b/>
          <w:bCs/>
          <w:color w:val="auto"/>
          <w:sz w:val="32"/>
          <w:szCs w:val="32"/>
        </w:rPr>
        <w:t>wolontariuszy, pracowników Żłobka oraz inne osoby, które mają kontakt z dzieckiem)</w:t>
      </w:r>
    </w:p>
    <w:p w14:paraId="5B6B24E4" w14:textId="77777777" w:rsidR="00223593" w:rsidRPr="00223593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bookmarkStart w:id="5" w:name="_Hlk151036650"/>
      <w:r w:rsidRPr="00223593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§26.</w:t>
      </w:r>
    </w:p>
    <w:p w14:paraId="6374A172" w14:textId="5DDE5C48" w:rsidR="00D64278" w:rsidRPr="00223593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223593">
        <w:rPr>
          <w:rFonts w:ascii="Arial" w:hAnsi="Arial" w:cs="Arial"/>
          <w:sz w:val="24"/>
          <w:szCs w:val="24"/>
        </w:rPr>
        <w:t>Gdy podejrzewasz, że dziecko:</w:t>
      </w:r>
    </w:p>
    <w:bookmarkEnd w:id="5"/>
    <w:p w14:paraId="0C626BBB" w14:textId="36871371" w:rsidR="00D64278" w:rsidRPr="00223593" w:rsidRDefault="00D64278" w:rsidP="00E538EB">
      <w:pPr>
        <w:pStyle w:val="Bezodstpw"/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 w:rsidRPr="00223593">
        <w:rPr>
          <w:rFonts w:ascii="Arial" w:hAnsi="Arial" w:cs="Arial"/>
          <w:bCs/>
          <w:sz w:val="24"/>
          <w:szCs w:val="24"/>
        </w:rPr>
        <w:t>doświadcza przemocy z uszczerbkiem na zdrowiu, wykorzystania seksualnego lub/i zagrożone jest jego życie</w:t>
      </w:r>
      <w:r w:rsidRPr="00223593">
        <w:rPr>
          <w:rFonts w:ascii="Arial" w:hAnsi="Arial" w:cs="Arial"/>
          <w:sz w:val="24"/>
          <w:szCs w:val="24"/>
        </w:rPr>
        <w:t xml:space="preserve"> (Uwaga! </w:t>
      </w:r>
      <w:r w:rsidRPr="00223593">
        <w:rPr>
          <w:rFonts w:ascii="Arial" w:hAnsi="Arial" w:cs="Arial"/>
          <w:bCs/>
          <w:sz w:val="24"/>
          <w:szCs w:val="24"/>
        </w:rPr>
        <w:t>Przemoc z uszczerbkiem na zdrowiu oznacza spowodowanie choroby lub uszkodzenia ciała, np. złamanie, zasinienie, wybicie zęba, zranienie, a także m.in. pozbawienie wzroku, słuchu, mowy, wywołanie innego ciężkiego kalectwa, trwałej choroby psychicznej, zniekształcenia ciała itp.):</w:t>
      </w:r>
    </w:p>
    <w:p w14:paraId="36CBAC31" w14:textId="77777777" w:rsidR="00D64278" w:rsidRPr="00223593" w:rsidRDefault="00D64278" w:rsidP="00E538EB">
      <w:pPr>
        <w:pStyle w:val="Bezodstpw"/>
        <w:numPr>
          <w:ilvl w:val="0"/>
          <w:numId w:val="32"/>
        </w:numPr>
        <w:rPr>
          <w:rFonts w:ascii="Arial" w:hAnsi="Arial" w:cs="Arial"/>
          <w:bCs/>
          <w:sz w:val="24"/>
          <w:szCs w:val="24"/>
        </w:rPr>
      </w:pPr>
      <w:r w:rsidRPr="00223593">
        <w:rPr>
          <w:rFonts w:ascii="Arial" w:hAnsi="Arial" w:cs="Arial"/>
          <w:bCs/>
          <w:sz w:val="24"/>
          <w:szCs w:val="24"/>
        </w:rPr>
        <w:t>zadbaj o bezpieczeństwo dziecka i odseparuj je od osoby podejrzanej o krzywdzenie,</w:t>
      </w:r>
    </w:p>
    <w:p w14:paraId="3E99A3AD" w14:textId="27DEC413" w:rsidR="00D64278" w:rsidRPr="00223593" w:rsidRDefault="00D64278" w:rsidP="00E538EB">
      <w:pPr>
        <w:pStyle w:val="Bezodstpw"/>
        <w:numPr>
          <w:ilvl w:val="0"/>
          <w:numId w:val="32"/>
        </w:numPr>
        <w:rPr>
          <w:rFonts w:ascii="Arial" w:hAnsi="Arial" w:cs="Arial"/>
          <w:bCs/>
          <w:sz w:val="24"/>
          <w:szCs w:val="24"/>
        </w:rPr>
      </w:pPr>
      <w:r w:rsidRPr="00223593">
        <w:rPr>
          <w:rFonts w:ascii="Arial" w:hAnsi="Arial" w:cs="Arial"/>
          <w:bCs/>
          <w:sz w:val="24"/>
          <w:szCs w:val="24"/>
        </w:rPr>
        <w:t>zawiadom policję pod nr 112 lub 997</w:t>
      </w:r>
      <w:r w:rsidRPr="00223593">
        <w:rPr>
          <w:rFonts w:ascii="Arial" w:hAnsi="Arial" w:cs="Arial"/>
          <w:sz w:val="24"/>
          <w:szCs w:val="24"/>
        </w:rPr>
        <w:t xml:space="preserve"> (Uwaga! </w:t>
      </w:r>
      <w:r w:rsidRPr="00223593">
        <w:rPr>
          <w:rFonts w:ascii="Arial" w:hAnsi="Arial" w:cs="Arial"/>
          <w:bCs/>
          <w:sz w:val="24"/>
          <w:szCs w:val="24"/>
        </w:rPr>
        <w:t>W rozmowie z konsultantem podaj swoje dane osobowe, dane dziecka, dane osoby podejrzewanej o krzywdzenie oraz wszelkie znane Ci fakty w sprawie!).</w:t>
      </w:r>
    </w:p>
    <w:p w14:paraId="2728EF74" w14:textId="77777777" w:rsidR="00D64278" w:rsidRPr="00223593" w:rsidRDefault="00D64278" w:rsidP="00E538EB">
      <w:pPr>
        <w:pStyle w:val="Bezodstpw"/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 w:rsidRPr="00223593">
        <w:rPr>
          <w:rFonts w:ascii="Arial" w:hAnsi="Arial" w:cs="Arial"/>
          <w:bCs/>
          <w:sz w:val="24"/>
          <w:szCs w:val="24"/>
        </w:rPr>
        <w:t>doświadcza jednorazowo innej przemocy fizycznej (np. klapsy, popychanie, szturchanie) lub przemocy psychicznej (np. poniżanie, dyskryminacja, ośmieszanie):</w:t>
      </w:r>
    </w:p>
    <w:p w14:paraId="6876F32E" w14:textId="77777777" w:rsidR="00D64278" w:rsidRPr="00223593" w:rsidRDefault="00D64278" w:rsidP="00E538EB">
      <w:pPr>
        <w:pStyle w:val="Bezodstpw"/>
        <w:numPr>
          <w:ilvl w:val="0"/>
          <w:numId w:val="33"/>
        </w:numPr>
        <w:rPr>
          <w:rFonts w:ascii="Arial" w:hAnsi="Arial" w:cs="Arial"/>
          <w:bCs/>
          <w:sz w:val="24"/>
          <w:szCs w:val="24"/>
        </w:rPr>
      </w:pPr>
      <w:r w:rsidRPr="00223593">
        <w:rPr>
          <w:rFonts w:ascii="Arial" w:hAnsi="Arial" w:cs="Arial"/>
          <w:bCs/>
          <w:sz w:val="24"/>
          <w:szCs w:val="24"/>
        </w:rPr>
        <w:t>zadbaj o bezpieczeństwo dziecka i odseparuj je od osoby podejrzanej o krzywdzenie,</w:t>
      </w:r>
    </w:p>
    <w:p w14:paraId="365C14D6" w14:textId="77777777" w:rsidR="00D64278" w:rsidRPr="00223593" w:rsidRDefault="00D64278" w:rsidP="00E538EB">
      <w:pPr>
        <w:pStyle w:val="Bezodstpw"/>
        <w:numPr>
          <w:ilvl w:val="0"/>
          <w:numId w:val="33"/>
        </w:numPr>
        <w:rPr>
          <w:rFonts w:ascii="Arial" w:hAnsi="Arial" w:cs="Arial"/>
          <w:bCs/>
          <w:sz w:val="24"/>
          <w:szCs w:val="24"/>
        </w:rPr>
      </w:pPr>
      <w:r w:rsidRPr="00223593">
        <w:rPr>
          <w:rFonts w:ascii="Arial" w:hAnsi="Arial" w:cs="Arial"/>
          <w:bCs/>
          <w:sz w:val="24"/>
          <w:szCs w:val="24"/>
        </w:rPr>
        <w:t>zakończ współpracę/rozwiąż umowę z osobą krzywdzącą dziecko.</w:t>
      </w:r>
    </w:p>
    <w:p w14:paraId="05982984" w14:textId="77777777" w:rsidR="00D64278" w:rsidRPr="00223593" w:rsidRDefault="00D64278" w:rsidP="00E538EB">
      <w:pPr>
        <w:pStyle w:val="Bezodstpw"/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 w:rsidRPr="00223593">
        <w:rPr>
          <w:rFonts w:ascii="Arial" w:hAnsi="Arial" w:cs="Arial"/>
          <w:bCs/>
          <w:sz w:val="24"/>
          <w:szCs w:val="24"/>
        </w:rPr>
        <w:t>jest pokrzywdzone innymi typami przestępstw:</w:t>
      </w:r>
    </w:p>
    <w:p w14:paraId="397D6347" w14:textId="77777777" w:rsidR="00D64278" w:rsidRPr="00223593" w:rsidRDefault="00D64278" w:rsidP="00E538EB">
      <w:pPr>
        <w:pStyle w:val="Bezodstpw"/>
        <w:numPr>
          <w:ilvl w:val="0"/>
          <w:numId w:val="34"/>
        </w:numPr>
        <w:rPr>
          <w:rFonts w:ascii="Arial" w:hAnsi="Arial" w:cs="Arial"/>
          <w:bCs/>
          <w:sz w:val="24"/>
          <w:szCs w:val="24"/>
        </w:rPr>
      </w:pPr>
      <w:r w:rsidRPr="00223593">
        <w:rPr>
          <w:rFonts w:ascii="Arial" w:hAnsi="Arial" w:cs="Arial"/>
          <w:bCs/>
          <w:sz w:val="24"/>
          <w:szCs w:val="24"/>
        </w:rPr>
        <w:t>zadbaj o bezpieczeństwo dziecka i odseparuj je od osoby podejrzanej o krzywdzenie,</w:t>
      </w:r>
    </w:p>
    <w:p w14:paraId="1A5668B9" w14:textId="728A3FAB" w:rsidR="00D64278" w:rsidRPr="00223593" w:rsidRDefault="00D64278" w:rsidP="00E538EB">
      <w:pPr>
        <w:pStyle w:val="Bezodstpw"/>
        <w:numPr>
          <w:ilvl w:val="0"/>
          <w:numId w:val="34"/>
        </w:numPr>
        <w:rPr>
          <w:rFonts w:ascii="Arial" w:hAnsi="Arial" w:cs="Arial"/>
          <w:bCs/>
          <w:sz w:val="24"/>
          <w:szCs w:val="24"/>
        </w:rPr>
      </w:pPr>
      <w:r w:rsidRPr="00223593">
        <w:rPr>
          <w:rFonts w:ascii="Arial" w:hAnsi="Arial" w:cs="Arial"/>
          <w:bCs/>
          <w:sz w:val="24"/>
          <w:szCs w:val="24"/>
        </w:rPr>
        <w:t>poinformuj na piśmie policję lub prokuraturę, składając zawiadomienie o możliwości popełnienia przestępstwa</w:t>
      </w:r>
      <w:r w:rsidRPr="00223593">
        <w:rPr>
          <w:rFonts w:ascii="Arial" w:hAnsi="Arial" w:cs="Arial"/>
          <w:sz w:val="24"/>
          <w:szCs w:val="24"/>
        </w:rPr>
        <w:t xml:space="preserve"> (Uwaga! </w:t>
      </w:r>
      <w:r w:rsidRPr="00223593">
        <w:rPr>
          <w:rFonts w:ascii="Arial" w:hAnsi="Arial" w:cs="Arial"/>
          <w:bCs/>
          <w:sz w:val="24"/>
          <w:szCs w:val="24"/>
        </w:rPr>
        <w:t>Zawiadomienie możesz zaadresować do najbliższej dla Ciebie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informacji).</w:t>
      </w:r>
    </w:p>
    <w:p w14:paraId="7FFC3115" w14:textId="77777777" w:rsidR="00D64278" w:rsidRPr="00223593" w:rsidRDefault="00D64278" w:rsidP="00E538EB">
      <w:pPr>
        <w:pStyle w:val="Bezodstpw"/>
        <w:numPr>
          <w:ilvl w:val="0"/>
          <w:numId w:val="31"/>
        </w:numPr>
        <w:rPr>
          <w:rFonts w:ascii="Arial" w:hAnsi="Arial" w:cs="Arial"/>
          <w:bCs/>
          <w:sz w:val="24"/>
          <w:szCs w:val="24"/>
        </w:rPr>
      </w:pPr>
      <w:r w:rsidRPr="00223593">
        <w:rPr>
          <w:rFonts w:ascii="Arial" w:hAnsi="Arial" w:cs="Arial"/>
          <w:bCs/>
          <w:sz w:val="24"/>
          <w:szCs w:val="24"/>
        </w:rPr>
        <w:t>doświadcza innych niepokojących zachowań (tj. krzyk, niestosowne komentarze):</w:t>
      </w:r>
    </w:p>
    <w:p w14:paraId="08F3F575" w14:textId="77777777" w:rsidR="00D64278" w:rsidRPr="00223593" w:rsidRDefault="00D64278" w:rsidP="00E538EB">
      <w:pPr>
        <w:pStyle w:val="Bezodstpw"/>
        <w:numPr>
          <w:ilvl w:val="0"/>
          <w:numId w:val="35"/>
        </w:numPr>
        <w:rPr>
          <w:rFonts w:ascii="Arial" w:hAnsi="Arial" w:cs="Arial"/>
          <w:bCs/>
          <w:sz w:val="24"/>
          <w:szCs w:val="24"/>
        </w:rPr>
      </w:pPr>
      <w:r w:rsidRPr="00223593">
        <w:rPr>
          <w:rFonts w:ascii="Arial" w:hAnsi="Arial" w:cs="Arial"/>
          <w:bCs/>
          <w:sz w:val="24"/>
          <w:szCs w:val="24"/>
        </w:rPr>
        <w:t>zadbaj o bezpieczeństwo dziecka i odseparuj je od osoby podejrzanej o krzywdzenie,</w:t>
      </w:r>
    </w:p>
    <w:p w14:paraId="416D331A" w14:textId="77777777" w:rsidR="00223593" w:rsidRDefault="00D64278" w:rsidP="00E538EB">
      <w:pPr>
        <w:pStyle w:val="Bezodstpw"/>
        <w:numPr>
          <w:ilvl w:val="0"/>
          <w:numId w:val="35"/>
        </w:numPr>
        <w:rPr>
          <w:rFonts w:ascii="Arial" w:hAnsi="Arial" w:cs="Arial"/>
          <w:bCs/>
          <w:sz w:val="24"/>
          <w:szCs w:val="24"/>
        </w:rPr>
      </w:pPr>
      <w:r w:rsidRPr="00223593">
        <w:rPr>
          <w:rFonts w:ascii="Arial" w:hAnsi="Arial" w:cs="Arial"/>
          <w:bCs/>
          <w:sz w:val="24"/>
          <w:szCs w:val="24"/>
        </w:rPr>
        <w:t>przeprowadź rozmowę dyscyplinującą, a w przypadku braku poprawy zakończ współpracę.</w:t>
      </w:r>
    </w:p>
    <w:p w14:paraId="0A322CA4" w14:textId="0C57AA81" w:rsidR="00D64278" w:rsidRPr="00223593" w:rsidRDefault="00D64278" w:rsidP="00E538EB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223593">
        <w:rPr>
          <w:rFonts w:ascii="Arial" w:hAnsi="Arial" w:cs="Arial"/>
          <w:b/>
          <w:bCs/>
          <w:color w:val="000000" w:themeColor="text1"/>
          <w:sz w:val="32"/>
          <w:szCs w:val="32"/>
        </w:rPr>
        <w:t>Rozdział IX</w:t>
      </w:r>
      <w:r w:rsidR="00223593" w:rsidRPr="0022359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223593">
        <w:rPr>
          <w:rFonts w:ascii="Arial" w:hAnsi="Arial" w:cs="Arial"/>
          <w:b/>
          <w:bCs/>
          <w:color w:val="000000" w:themeColor="text1"/>
          <w:sz w:val="32"/>
          <w:szCs w:val="32"/>
        </w:rPr>
        <w:t>Zasady interwencji w przypadku podejrzenia krzywdzenia dziecka przez osobę nieletnią, czyli taką, która nie ukończyła 18. roku życia (przemoc rówieśnicza)</w:t>
      </w:r>
    </w:p>
    <w:p w14:paraId="21DCF9AE" w14:textId="35635D08" w:rsidR="00223593" w:rsidRPr="00223593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223593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§27.</w:t>
      </w:r>
    </w:p>
    <w:p w14:paraId="41E753EA" w14:textId="26839AF9" w:rsidR="00D64278" w:rsidRPr="00223593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223593">
        <w:rPr>
          <w:rFonts w:ascii="Arial" w:hAnsi="Arial" w:cs="Arial"/>
          <w:sz w:val="24"/>
          <w:szCs w:val="24"/>
        </w:rPr>
        <w:t>Gdy podejrzewasz, że dziecko:</w:t>
      </w:r>
    </w:p>
    <w:p w14:paraId="628B04A8" w14:textId="77777777" w:rsidR="00D64278" w:rsidRPr="00223593" w:rsidRDefault="00D64278" w:rsidP="00E538EB">
      <w:pPr>
        <w:pStyle w:val="Bezodstpw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223593">
        <w:rPr>
          <w:rFonts w:ascii="Arial" w:hAnsi="Arial" w:cs="Arial"/>
          <w:sz w:val="24"/>
          <w:szCs w:val="24"/>
        </w:rPr>
        <w:t xml:space="preserve">doświadcza ze strony innego dziecka przemocy z uszczerbkiem na zdrowiu (Uwaga! Oznacza to spowodowanie choroby lub uszkodzenia ciała, np. złamanie, zasinienie, wybicie zęba, zranienie, a także m.in. pozbawienie wzroku, słuchu, </w:t>
      </w:r>
      <w:r w:rsidRPr="00223593">
        <w:rPr>
          <w:rFonts w:ascii="Arial" w:hAnsi="Arial" w:cs="Arial"/>
          <w:sz w:val="24"/>
          <w:szCs w:val="24"/>
        </w:rPr>
        <w:lastRenderedPageBreak/>
        <w:t>mowy, wywołanie innego ciężkiego kalectwa, trwałej choroby psychicznej, zniekształcenia ciała itp.), wykorzystania seksualnego lub/i zagrożone jest jego życie:</w:t>
      </w:r>
    </w:p>
    <w:p w14:paraId="0A3E9A45" w14:textId="4BDB4AC0" w:rsidR="00D64278" w:rsidRPr="00223593" w:rsidRDefault="00D64278" w:rsidP="00E538EB">
      <w:pPr>
        <w:pStyle w:val="Bezodstpw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23593">
        <w:rPr>
          <w:rFonts w:ascii="Arial" w:hAnsi="Arial" w:cs="Arial"/>
          <w:sz w:val="24"/>
          <w:szCs w:val="24"/>
        </w:rPr>
        <w:t>zadbaj o bezpieczeństwo dziecka i odseparuj je od osoby podejrzanej o krzywdzenie,</w:t>
      </w:r>
    </w:p>
    <w:p w14:paraId="1EB0F880" w14:textId="36CF8064" w:rsidR="00D64278" w:rsidRPr="00223593" w:rsidRDefault="00D64278" w:rsidP="00E538EB">
      <w:pPr>
        <w:pStyle w:val="Bezodstpw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23593">
        <w:rPr>
          <w:rFonts w:ascii="Arial" w:hAnsi="Arial" w:cs="Arial"/>
          <w:sz w:val="24"/>
          <w:szCs w:val="24"/>
        </w:rPr>
        <w:t>przeprowadź rozmowę z rodzicami/opiekunami prawnymi dzieci uwikłanych w przemoc,</w:t>
      </w:r>
    </w:p>
    <w:p w14:paraId="0639F928" w14:textId="77777777" w:rsidR="00D64278" w:rsidRPr="00223593" w:rsidRDefault="00D64278" w:rsidP="00E538EB">
      <w:pPr>
        <w:pStyle w:val="Bezodstpw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23593">
        <w:rPr>
          <w:rFonts w:ascii="Arial" w:hAnsi="Arial" w:cs="Arial"/>
          <w:sz w:val="24"/>
          <w:szCs w:val="24"/>
        </w:rPr>
        <w:t>równolegle powiadom najbliższy sąd rodzinny lub policję, wysyłając zawiadomienie o możliwości popełnienia przestępstwa (Uwaga! Zawiadomienie można zaadresować do najbliższej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informacji).</w:t>
      </w:r>
    </w:p>
    <w:p w14:paraId="79181EE9" w14:textId="517D5199" w:rsidR="00D64278" w:rsidRPr="00223593" w:rsidRDefault="00D64278" w:rsidP="00E538EB">
      <w:pPr>
        <w:pStyle w:val="Bezodstpw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223593">
        <w:rPr>
          <w:rFonts w:ascii="Arial" w:hAnsi="Arial" w:cs="Arial"/>
          <w:sz w:val="24"/>
          <w:szCs w:val="24"/>
        </w:rPr>
        <w:t>doświadcza ze strony innego dziecka jednorazowo innej przemocy fizycznej (np. popychanie, szturchanie), przemocy psychicznej (np. poniżanie, dyskryminacja, ośmieszanie) lub innych niepokojących zachowań (tj. krzyk, niestosowne komentarze):</w:t>
      </w:r>
    </w:p>
    <w:p w14:paraId="2D66D75E" w14:textId="57645845" w:rsidR="00D64278" w:rsidRPr="00223593" w:rsidRDefault="00D64278" w:rsidP="00E538EB">
      <w:pPr>
        <w:pStyle w:val="Bezodstpw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223593">
        <w:rPr>
          <w:rFonts w:ascii="Arial" w:hAnsi="Arial" w:cs="Arial"/>
          <w:sz w:val="24"/>
          <w:szCs w:val="24"/>
        </w:rPr>
        <w:t>zadbaj o bezpieczeństwo dziecka i odseparuj je od osoby podejrzanej o krzywdzenie,</w:t>
      </w:r>
    </w:p>
    <w:p w14:paraId="5D60FB67" w14:textId="3F9B465A" w:rsidR="00D64278" w:rsidRPr="00223593" w:rsidRDefault="00D64278" w:rsidP="00E538EB">
      <w:pPr>
        <w:pStyle w:val="Bezodstpw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223593">
        <w:rPr>
          <w:rFonts w:ascii="Arial" w:hAnsi="Arial" w:cs="Arial"/>
          <w:sz w:val="24"/>
          <w:szCs w:val="24"/>
        </w:rPr>
        <w:t>przeprowadź rozmowę osobno z rodzicami dziecka krzywdzącego i krzywdzonego oraz opracuj działania naprawcze,</w:t>
      </w:r>
    </w:p>
    <w:p w14:paraId="6C99787B" w14:textId="77777777" w:rsidR="00D64278" w:rsidRPr="00223593" w:rsidRDefault="00D64278" w:rsidP="00E538EB">
      <w:pPr>
        <w:pStyle w:val="Bezodstpw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223593">
        <w:rPr>
          <w:rFonts w:ascii="Arial" w:hAnsi="Arial" w:cs="Arial"/>
          <w:sz w:val="24"/>
          <w:szCs w:val="24"/>
        </w:rPr>
        <w:t>w przypadku powtarzającej się przemocy powiadom lokalny sąd rodzinny, wysyłając wniosek o wgląd w sytuację rodziny (Uwaga! Wniosek należy złożyć na piśmie do sądu rodzinnego właściwego ze względu na miejsce zamieszkania dziecka. We wniosku podaj wszystkie znane Ci dane dziecka, tj. imię i nazwisko, adres zamieszkania, imiona i nazwiska rodziców, oraz wszystkie okoliczności, które mogą być istotne dla rozstrzygnięcia sprawy – opisz, co niepokojącego dzieje się w rodzinie, co zaobserwowałeś/-</w:t>
      </w:r>
      <w:proofErr w:type="spellStart"/>
      <w:r w:rsidRPr="00223593">
        <w:rPr>
          <w:rFonts w:ascii="Arial" w:hAnsi="Arial" w:cs="Arial"/>
          <w:sz w:val="24"/>
          <w:szCs w:val="24"/>
        </w:rPr>
        <w:t>aś</w:t>
      </w:r>
      <w:proofErr w:type="spellEnd"/>
      <w:r w:rsidRPr="00223593">
        <w:rPr>
          <w:rFonts w:ascii="Arial" w:hAnsi="Arial" w:cs="Arial"/>
          <w:sz w:val="24"/>
          <w:szCs w:val="24"/>
        </w:rPr>
        <w:t>).</w:t>
      </w:r>
    </w:p>
    <w:p w14:paraId="362DF071" w14:textId="738967D1" w:rsidR="00D64278" w:rsidRPr="00AC253D" w:rsidRDefault="00D64278" w:rsidP="00E538EB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C253D">
        <w:rPr>
          <w:rFonts w:ascii="Arial" w:hAnsi="Arial" w:cs="Arial"/>
          <w:b/>
          <w:bCs/>
          <w:color w:val="000000" w:themeColor="text1"/>
          <w:sz w:val="32"/>
          <w:szCs w:val="32"/>
        </w:rPr>
        <w:t>Rozdział X</w:t>
      </w:r>
      <w:r w:rsidR="00AC253D" w:rsidRPr="00AC253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AC253D">
        <w:rPr>
          <w:rFonts w:ascii="Arial" w:hAnsi="Arial" w:cs="Arial"/>
          <w:b/>
          <w:bCs/>
          <w:color w:val="000000" w:themeColor="text1"/>
          <w:sz w:val="32"/>
          <w:szCs w:val="32"/>
        </w:rPr>
        <w:t>Zasady interwencji w przypadku podejrzenia krzywdzenia dziecka przez rodzica lub opiekuna prawnego</w:t>
      </w:r>
    </w:p>
    <w:p w14:paraId="7929FB59" w14:textId="77777777" w:rsidR="00AC253D" w:rsidRPr="00AC253D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AC253D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§28.</w:t>
      </w:r>
    </w:p>
    <w:p w14:paraId="1B6DF55F" w14:textId="01998257" w:rsidR="00D64278" w:rsidRPr="00AC253D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AC253D">
        <w:rPr>
          <w:rFonts w:ascii="Arial" w:hAnsi="Arial" w:cs="Arial"/>
          <w:sz w:val="24"/>
          <w:szCs w:val="24"/>
        </w:rPr>
        <w:t>Gdy podejrzewasz, że dziecko:</w:t>
      </w:r>
    </w:p>
    <w:p w14:paraId="646AFA94" w14:textId="30385856" w:rsidR="00D64278" w:rsidRPr="00AC253D" w:rsidRDefault="00D64278" w:rsidP="00E538EB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AC253D">
        <w:rPr>
          <w:rFonts w:ascii="Arial" w:hAnsi="Arial" w:cs="Arial"/>
          <w:sz w:val="24"/>
          <w:szCs w:val="24"/>
        </w:rPr>
        <w:t>doświadcza przemocy z uszczerbkiem na zdrowiu (Uwaga! Oznacza to</w:t>
      </w:r>
      <w:r w:rsidR="00AC253D">
        <w:rPr>
          <w:rFonts w:ascii="Arial" w:hAnsi="Arial" w:cs="Arial"/>
          <w:sz w:val="24"/>
          <w:szCs w:val="24"/>
        </w:rPr>
        <w:t xml:space="preserve"> </w:t>
      </w:r>
      <w:r w:rsidRPr="00AC253D">
        <w:rPr>
          <w:rFonts w:ascii="Arial" w:hAnsi="Arial" w:cs="Arial"/>
          <w:sz w:val="24"/>
          <w:szCs w:val="24"/>
        </w:rPr>
        <w:t>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</w:t>
      </w:r>
    </w:p>
    <w:p w14:paraId="771BDB06" w14:textId="77777777" w:rsidR="00D64278" w:rsidRPr="00AC253D" w:rsidRDefault="00D64278" w:rsidP="00E538EB">
      <w:pPr>
        <w:pStyle w:val="Bezodstpw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AC253D">
        <w:rPr>
          <w:rFonts w:ascii="Arial" w:hAnsi="Arial" w:cs="Arial"/>
          <w:sz w:val="24"/>
          <w:szCs w:val="24"/>
        </w:rPr>
        <w:t>zadbaj o bezpieczeństwo dziecka i odseparuj je od rodzica/opiekuna prawnego podejrzanego o krzywdzenie,</w:t>
      </w:r>
    </w:p>
    <w:p w14:paraId="02AE7E87" w14:textId="521F2370" w:rsidR="00D64278" w:rsidRPr="00AC253D" w:rsidRDefault="00D64278" w:rsidP="00E538EB">
      <w:pPr>
        <w:pStyle w:val="Bezodstpw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AC253D">
        <w:rPr>
          <w:rFonts w:ascii="Arial" w:hAnsi="Arial" w:cs="Arial"/>
          <w:sz w:val="24"/>
          <w:szCs w:val="24"/>
        </w:rPr>
        <w:t>zawiadom policję pod nr 112 lub 997 (Uwaga! W rozmowie z konsultantem podaj swoje dane osobowe, dane dziecka, dane osoby podejrzewanej o krzywdzenie oraz wszelkie znane Ci fakty w sprawie).</w:t>
      </w:r>
    </w:p>
    <w:p w14:paraId="7B38B291" w14:textId="70797ED2" w:rsidR="00D64278" w:rsidRPr="00AC253D" w:rsidRDefault="00D64278" w:rsidP="00E538EB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AC253D">
        <w:rPr>
          <w:rFonts w:ascii="Arial" w:hAnsi="Arial" w:cs="Arial"/>
          <w:sz w:val="24"/>
          <w:szCs w:val="24"/>
        </w:rPr>
        <w:t>doświadcza zaniedbania lub rodzic/opiekun prawny jest niewydolny</w:t>
      </w:r>
      <w:r w:rsidR="00AC253D">
        <w:rPr>
          <w:rFonts w:ascii="Arial" w:hAnsi="Arial" w:cs="Arial"/>
          <w:sz w:val="24"/>
          <w:szCs w:val="24"/>
        </w:rPr>
        <w:t xml:space="preserve"> </w:t>
      </w:r>
      <w:r w:rsidRPr="00AC253D">
        <w:rPr>
          <w:rFonts w:ascii="Arial" w:hAnsi="Arial" w:cs="Arial"/>
          <w:sz w:val="24"/>
          <w:szCs w:val="24"/>
        </w:rPr>
        <w:t>wychowawczo (np. dziecko chodzi w nieadekwatnych do pogody ubraniach, opuszcza miejsce zamieszkania bez nadzoru osoby dorosłej):</w:t>
      </w:r>
    </w:p>
    <w:p w14:paraId="4927675A" w14:textId="77777777" w:rsidR="00D64278" w:rsidRPr="00AC253D" w:rsidRDefault="00D64278" w:rsidP="00E538EB">
      <w:pPr>
        <w:pStyle w:val="Bezodstpw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AC253D">
        <w:rPr>
          <w:rFonts w:ascii="Arial" w:hAnsi="Arial" w:cs="Arial"/>
          <w:sz w:val="24"/>
          <w:szCs w:val="24"/>
        </w:rPr>
        <w:t>zadbaj o bezpieczeństwo dziecka,</w:t>
      </w:r>
    </w:p>
    <w:p w14:paraId="07B4D039" w14:textId="77777777" w:rsidR="00D64278" w:rsidRPr="00AC253D" w:rsidRDefault="00D64278" w:rsidP="00E538EB">
      <w:pPr>
        <w:pStyle w:val="Bezodstpw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AC253D">
        <w:rPr>
          <w:rFonts w:ascii="Arial" w:hAnsi="Arial" w:cs="Arial"/>
          <w:sz w:val="24"/>
          <w:szCs w:val="24"/>
        </w:rPr>
        <w:t>porozmawiaj z rodzicem/opiekunem prawnym,</w:t>
      </w:r>
    </w:p>
    <w:p w14:paraId="3EA4DD18" w14:textId="77777777" w:rsidR="00D64278" w:rsidRPr="00AC253D" w:rsidRDefault="00D64278" w:rsidP="00E538EB">
      <w:pPr>
        <w:pStyle w:val="Bezodstpw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AC253D">
        <w:rPr>
          <w:rFonts w:ascii="Arial" w:hAnsi="Arial" w:cs="Arial"/>
          <w:sz w:val="24"/>
          <w:szCs w:val="24"/>
        </w:rPr>
        <w:t>powiadom o możliwości wsparcia psychologicznego i/lub materialnego,</w:t>
      </w:r>
    </w:p>
    <w:p w14:paraId="55C2B902" w14:textId="77777777" w:rsidR="00D64278" w:rsidRPr="00AC253D" w:rsidRDefault="00D64278" w:rsidP="00E538EB">
      <w:pPr>
        <w:pStyle w:val="Bezodstpw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AC253D">
        <w:rPr>
          <w:rFonts w:ascii="Arial" w:hAnsi="Arial" w:cs="Arial"/>
          <w:sz w:val="24"/>
          <w:szCs w:val="24"/>
        </w:rPr>
        <w:lastRenderedPageBreak/>
        <w:t>w przypadku braku współpracy rodzica/opiekuna prawnego powiadom właściwy ośrodek pomocy społecznej.</w:t>
      </w:r>
    </w:p>
    <w:p w14:paraId="2A407305" w14:textId="77777777" w:rsidR="00D64278" w:rsidRPr="00AC253D" w:rsidRDefault="00D64278" w:rsidP="00E538EB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AC253D">
        <w:rPr>
          <w:rFonts w:ascii="Arial" w:hAnsi="Arial" w:cs="Arial"/>
          <w:sz w:val="24"/>
          <w:szCs w:val="24"/>
        </w:rPr>
        <w:t>jest pokrzywdzone innymi typami przestępstw:</w:t>
      </w:r>
    </w:p>
    <w:p w14:paraId="058952DF" w14:textId="1C2786AF" w:rsidR="00D64278" w:rsidRPr="00AC253D" w:rsidRDefault="00D64278" w:rsidP="00E538EB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AC253D">
        <w:rPr>
          <w:rFonts w:ascii="Arial" w:hAnsi="Arial" w:cs="Arial"/>
          <w:sz w:val="24"/>
          <w:szCs w:val="24"/>
        </w:rPr>
        <w:t>poinformuj na piśmie policję lub prokuraturę, wysyłając zawiadomienie o możliwości popełnienia przestępstw (Uwaga! Zawiadomienie możesz zaadresować do najbliższej jednostki. W zawiadomieniu podaj swoje dane osobowe, dane dziecka i dane osoby podejrzewanej o krzywdzenie oraz wszelkie znane Ci fakty w sprawie – opisz, co dokładnie się zdarzyło i kto może mieć o tym wiedzę. Zawiadomienie można też złożyć anonimowo, ale podanie przez Ciebie danych umożliwi organowi szybsze uzyskanie potrzebnych informacji).</w:t>
      </w:r>
    </w:p>
    <w:p w14:paraId="003CF681" w14:textId="3366BBB8" w:rsidR="00D64278" w:rsidRPr="00AC253D" w:rsidRDefault="00D64278" w:rsidP="00E538EB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AC253D">
        <w:rPr>
          <w:rFonts w:ascii="Arial" w:hAnsi="Arial" w:cs="Arial"/>
          <w:sz w:val="24"/>
          <w:szCs w:val="24"/>
        </w:rPr>
        <w:t>doświadcza jednorazowo innej przemocy fizycznej (np. klapsy, popychanie, szturchanie), przemocy psychicznej (np. poniżanie, dyskryminacja, ośmieszanie) lub innych niepokojących zachowań (tj. krzyk, niestosowne komentarze):</w:t>
      </w:r>
    </w:p>
    <w:p w14:paraId="3DC95CE6" w14:textId="77777777" w:rsidR="00D64278" w:rsidRPr="00AC253D" w:rsidRDefault="00D64278" w:rsidP="00E538EB">
      <w:pPr>
        <w:pStyle w:val="Bezodstpw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AC253D">
        <w:rPr>
          <w:rFonts w:ascii="Arial" w:hAnsi="Arial" w:cs="Arial"/>
          <w:sz w:val="24"/>
          <w:szCs w:val="24"/>
        </w:rPr>
        <w:t>zadbaj o bezpieczeństwo dziecka,</w:t>
      </w:r>
    </w:p>
    <w:p w14:paraId="70FDB992" w14:textId="1626F6DC" w:rsidR="00D64278" w:rsidRPr="00AC253D" w:rsidRDefault="00D64278" w:rsidP="00E538EB">
      <w:pPr>
        <w:pStyle w:val="Bezodstpw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AC253D">
        <w:rPr>
          <w:rFonts w:ascii="Arial" w:hAnsi="Arial" w:cs="Arial"/>
          <w:sz w:val="24"/>
          <w:szCs w:val="24"/>
        </w:rPr>
        <w:t>przeprowadź rozmowę z rodzicem/opiekunem prawnym podejrzanym o krzywdzenie,</w:t>
      </w:r>
    </w:p>
    <w:p w14:paraId="50C51258" w14:textId="77777777" w:rsidR="00D64278" w:rsidRPr="00AC253D" w:rsidRDefault="00D64278" w:rsidP="00E538EB">
      <w:pPr>
        <w:pStyle w:val="Bezodstpw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AC253D">
        <w:rPr>
          <w:rFonts w:ascii="Arial" w:hAnsi="Arial" w:cs="Arial"/>
          <w:sz w:val="24"/>
          <w:szCs w:val="24"/>
        </w:rPr>
        <w:t>powiadom o możliwości wsparcia psychologicznego,</w:t>
      </w:r>
    </w:p>
    <w:p w14:paraId="335DA0FF" w14:textId="061D9B23" w:rsidR="00D64278" w:rsidRPr="00AC253D" w:rsidRDefault="00D64278" w:rsidP="00E538EB">
      <w:pPr>
        <w:pStyle w:val="Bezodstpw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AC253D">
        <w:rPr>
          <w:rFonts w:ascii="Arial" w:hAnsi="Arial" w:cs="Arial"/>
          <w:sz w:val="24"/>
          <w:szCs w:val="24"/>
        </w:rPr>
        <w:t>w przypadku braku współpracy rodzica/opiekuna prawnego lub powtarzającej się przemocy powiadom właściwy ośrodek pomocy społecznej (Uwaga! Ośrodek należy powiadomić na piśmie lub mailowo. Pamiętać należy o podaniu wszystkich znanych danych dziecka, tj. imienia i nazwiska, adresu zamieszkania, imion i nazwisk rodziców. Opisz wszystkie niepokojące okoliczności występujące w rodzinie i wszystkie znane Ci fakty),</w:t>
      </w:r>
    </w:p>
    <w:p w14:paraId="29F6271D" w14:textId="2DDA5BB0" w:rsidR="00D64278" w:rsidRPr="00AC253D" w:rsidRDefault="00D64278" w:rsidP="00E538EB">
      <w:pPr>
        <w:pStyle w:val="Bezodstpw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AC253D">
        <w:rPr>
          <w:rFonts w:ascii="Arial" w:hAnsi="Arial" w:cs="Arial"/>
          <w:sz w:val="24"/>
          <w:szCs w:val="24"/>
        </w:rPr>
        <w:t>równoległe złóż do sądu rodzinnego wniosek o wgląd w sytuację rodziny (Uwaga! Wniosek składa się na piśmie do sądu rodzinnego właściwego ze względu na miejsce zamieszkania dziecka. We wniosku podaje się wszystkie znane dane dziecka, tj. imię i nazwisko, adres zamieszkania, imiona i nazwiska rodziców, oraz wszystkie okoliczności, które mogą być istotne dla rozstrzygnięcia sprawy – opis, co niepokojącego dzieje się w rodzinie, co zaobserwowano).</w:t>
      </w:r>
    </w:p>
    <w:p w14:paraId="3E8EFA55" w14:textId="5FCBF9AE" w:rsidR="00D64278" w:rsidRPr="00E61448" w:rsidRDefault="00D64278" w:rsidP="00E538EB">
      <w:pPr>
        <w:pStyle w:val="Nagwek3"/>
        <w:spacing w:line="240" w:lineRule="auto"/>
        <w:rPr>
          <w:rFonts w:ascii="Arial" w:hAnsi="Arial" w:cs="Arial"/>
          <w:b/>
          <w:bCs/>
          <w:color w:val="auto"/>
          <w:sz w:val="32"/>
          <w:szCs w:val="32"/>
        </w:rPr>
      </w:pPr>
      <w:r w:rsidRPr="00E61448">
        <w:rPr>
          <w:rFonts w:ascii="Arial" w:hAnsi="Arial" w:cs="Arial"/>
          <w:b/>
          <w:bCs/>
          <w:color w:val="auto"/>
          <w:sz w:val="32"/>
          <w:szCs w:val="32"/>
        </w:rPr>
        <w:t>Rozdział XI</w:t>
      </w:r>
      <w:r w:rsidR="00E61448" w:rsidRPr="00E61448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Pr="00E61448">
        <w:rPr>
          <w:rFonts w:ascii="Arial" w:hAnsi="Arial" w:cs="Arial"/>
          <w:b/>
          <w:bCs/>
          <w:color w:val="auto"/>
          <w:sz w:val="32"/>
          <w:szCs w:val="32"/>
        </w:rPr>
        <w:t>Monitoring stosowania Standarów ochrony dzieci przed krzywdzeniem</w:t>
      </w:r>
    </w:p>
    <w:p w14:paraId="3C09CE4D" w14:textId="54469BFE" w:rsidR="00E61448" w:rsidRPr="00E61448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E61448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§29.</w:t>
      </w:r>
    </w:p>
    <w:p w14:paraId="0E2654A4" w14:textId="308D6934" w:rsidR="00D64278" w:rsidRPr="00E61448" w:rsidRDefault="00D64278" w:rsidP="00E538EB">
      <w:pPr>
        <w:pStyle w:val="Bezodstpw"/>
        <w:rPr>
          <w:rFonts w:ascii="Arial" w:hAnsi="Arial" w:cs="Arial"/>
          <w:bCs/>
          <w:sz w:val="24"/>
          <w:szCs w:val="24"/>
        </w:rPr>
      </w:pPr>
      <w:r w:rsidRPr="00E61448">
        <w:rPr>
          <w:rFonts w:ascii="Arial" w:hAnsi="Arial" w:cs="Arial"/>
          <w:sz w:val="24"/>
          <w:szCs w:val="24"/>
        </w:rPr>
        <w:t>1. Dyrektor Żłobka jest osobą odpowiedzialną za nadzór nad realizacją Standardów</w:t>
      </w:r>
      <w:r w:rsidRPr="00E61448">
        <w:rPr>
          <w:rFonts w:ascii="Arial" w:hAnsi="Arial" w:cs="Arial"/>
          <w:b/>
          <w:sz w:val="24"/>
          <w:szCs w:val="24"/>
        </w:rPr>
        <w:t xml:space="preserve"> </w:t>
      </w:r>
      <w:r w:rsidRPr="00E61448">
        <w:rPr>
          <w:rFonts w:ascii="Arial" w:hAnsi="Arial" w:cs="Arial"/>
          <w:bCs/>
          <w:sz w:val="24"/>
          <w:szCs w:val="24"/>
        </w:rPr>
        <w:t xml:space="preserve">ochrony dzieci przed krzywdzeniem oraz </w:t>
      </w:r>
      <w:r w:rsidRPr="00E61448">
        <w:rPr>
          <w:rFonts w:ascii="Arial" w:hAnsi="Arial" w:cs="Arial"/>
          <w:sz w:val="24"/>
          <w:szCs w:val="24"/>
        </w:rPr>
        <w:t>za prowadzenie Rejestru zgłoszeń o zdarzeniach zagrażających dziecku. Wzór rejestru stanowi załącznik nr 10 do niniejszych Standardów.</w:t>
      </w:r>
    </w:p>
    <w:p w14:paraId="3F80E0C8" w14:textId="4916AF7F" w:rsidR="00B8109E" w:rsidRPr="00E61448" w:rsidRDefault="00D64278" w:rsidP="00E538EB">
      <w:pPr>
        <w:pStyle w:val="Bezodstpw"/>
        <w:rPr>
          <w:rFonts w:ascii="Arial" w:hAnsi="Arial" w:cs="Arial"/>
          <w:bCs/>
          <w:sz w:val="24"/>
          <w:szCs w:val="24"/>
        </w:rPr>
      </w:pPr>
      <w:r w:rsidRPr="00E61448">
        <w:rPr>
          <w:rFonts w:ascii="Arial" w:hAnsi="Arial" w:cs="Arial"/>
          <w:bCs/>
          <w:sz w:val="24"/>
          <w:szCs w:val="24"/>
        </w:rPr>
        <w:t xml:space="preserve">2. Dyrektor </w:t>
      </w:r>
      <w:r w:rsidRPr="00E61448">
        <w:rPr>
          <w:rFonts w:ascii="Arial" w:hAnsi="Arial" w:cs="Arial"/>
          <w:sz w:val="24"/>
          <w:szCs w:val="24"/>
        </w:rPr>
        <w:t xml:space="preserve">przeprowadza wśród pracowników raz na </w:t>
      </w:r>
      <w:r w:rsidR="00D05FD6">
        <w:rPr>
          <w:rFonts w:ascii="Arial" w:hAnsi="Arial" w:cs="Arial"/>
          <w:sz w:val="24"/>
          <w:szCs w:val="24"/>
        </w:rPr>
        <w:t>dwa lata</w:t>
      </w:r>
      <w:r w:rsidRPr="00E61448">
        <w:rPr>
          <w:rFonts w:ascii="Arial" w:hAnsi="Arial" w:cs="Arial"/>
          <w:sz w:val="24"/>
          <w:szCs w:val="24"/>
        </w:rPr>
        <w:t xml:space="preserve">, w terminie do 31 stycznia, </w:t>
      </w:r>
      <w:r w:rsidR="00D05FD6">
        <w:rPr>
          <w:rFonts w:ascii="Arial" w:hAnsi="Arial" w:cs="Arial"/>
          <w:sz w:val="24"/>
          <w:szCs w:val="24"/>
        </w:rPr>
        <w:t xml:space="preserve">oceny </w:t>
      </w:r>
      <w:r w:rsidRPr="00E61448">
        <w:rPr>
          <w:rFonts w:ascii="Arial" w:hAnsi="Arial" w:cs="Arial"/>
          <w:sz w:val="24"/>
          <w:szCs w:val="24"/>
        </w:rPr>
        <w:t xml:space="preserve">Standardów ze szczególnym uwzględnianiem analizy ew. sytuacji związanych z wystąpieniem zagrożenia bezpieczeństwa dzieci. </w:t>
      </w:r>
      <w:r w:rsidR="00B8109E" w:rsidRPr="00E61448">
        <w:rPr>
          <w:rFonts w:ascii="Arial" w:hAnsi="Arial" w:cs="Arial"/>
          <w:sz w:val="24"/>
          <w:szCs w:val="24"/>
        </w:rPr>
        <w:t>Wnioski z przeprowadzonej oceny należy pisemnie udokumentować. Wzór ankiety stanowi załącznik nr 11 do niniejszych Standardów.</w:t>
      </w:r>
    </w:p>
    <w:p w14:paraId="4E3C1E30" w14:textId="688B8514" w:rsidR="00B8109E" w:rsidRPr="00E61448" w:rsidRDefault="00B8109E" w:rsidP="00E538EB">
      <w:pPr>
        <w:pStyle w:val="Bezodstpw"/>
        <w:rPr>
          <w:rFonts w:ascii="Arial" w:hAnsi="Arial" w:cs="Arial"/>
          <w:sz w:val="24"/>
          <w:szCs w:val="24"/>
        </w:rPr>
      </w:pPr>
      <w:r w:rsidRPr="00E61448">
        <w:rPr>
          <w:rFonts w:ascii="Arial" w:hAnsi="Arial" w:cs="Arial"/>
          <w:bCs/>
          <w:sz w:val="24"/>
          <w:szCs w:val="24"/>
        </w:rPr>
        <w:t xml:space="preserve">3. </w:t>
      </w:r>
      <w:r w:rsidRPr="00E61448">
        <w:rPr>
          <w:rFonts w:ascii="Arial" w:hAnsi="Arial" w:cs="Arial"/>
          <w:sz w:val="24"/>
          <w:szCs w:val="24"/>
        </w:rPr>
        <w:t xml:space="preserve">Na podstawie przeprowadzonej ankiety, dyrektor sporządza raport z monitoringu i wprowadza do </w:t>
      </w:r>
      <w:r w:rsidRPr="00E61448">
        <w:rPr>
          <w:rFonts w:ascii="Arial" w:hAnsi="Arial" w:cs="Arial"/>
          <w:iCs/>
          <w:sz w:val="24"/>
          <w:szCs w:val="24"/>
        </w:rPr>
        <w:t xml:space="preserve">Standardów </w:t>
      </w:r>
      <w:r w:rsidRPr="00E61448">
        <w:rPr>
          <w:rFonts w:ascii="Arial" w:hAnsi="Arial" w:cs="Arial"/>
          <w:sz w:val="24"/>
          <w:szCs w:val="24"/>
        </w:rPr>
        <w:t>niezbędne zmiany i ogłasza</w:t>
      </w:r>
      <w:r w:rsidR="00FB33C8">
        <w:rPr>
          <w:rFonts w:ascii="Arial" w:hAnsi="Arial" w:cs="Arial"/>
          <w:sz w:val="24"/>
          <w:szCs w:val="24"/>
        </w:rPr>
        <w:t xml:space="preserve"> je</w:t>
      </w:r>
      <w:r w:rsidRPr="00E61448">
        <w:rPr>
          <w:rFonts w:ascii="Arial" w:hAnsi="Arial" w:cs="Arial"/>
          <w:sz w:val="24"/>
          <w:szCs w:val="24"/>
        </w:rPr>
        <w:t>.</w:t>
      </w:r>
    </w:p>
    <w:p w14:paraId="1A8110EE" w14:textId="64353145" w:rsidR="00D64278" w:rsidRPr="00E61448" w:rsidRDefault="00D64278" w:rsidP="00E538EB">
      <w:pPr>
        <w:pStyle w:val="Nagwek3"/>
        <w:spacing w:line="240" w:lineRule="auto"/>
        <w:rPr>
          <w:rFonts w:ascii="Arial" w:hAnsi="Arial" w:cs="Arial"/>
          <w:b/>
          <w:bCs/>
          <w:color w:val="auto"/>
          <w:sz w:val="32"/>
          <w:szCs w:val="32"/>
        </w:rPr>
      </w:pPr>
      <w:r w:rsidRPr="00E61448">
        <w:rPr>
          <w:rFonts w:ascii="Arial" w:hAnsi="Arial" w:cs="Arial"/>
          <w:b/>
          <w:bCs/>
          <w:color w:val="auto"/>
          <w:sz w:val="32"/>
          <w:szCs w:val="32"/>
        </w:rPr>
        <w:t>Rozdział XII</w:t>
      </w:r>
      <w:r w:rsidR="00E61448" w:rsidRPr="00E61448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Pr="00E61448">
        <w:rPr>
          <w:rFonts w:ascii="Arial" w:hAnsi="Arial" w:cs="Arial"/>
          <w:b/>
          <w:bCs/>
          <w:color w:val="auto"/>
          <w:sz w:val="32"/>
          <w:szCs w:val="32"/>
        </w:rPr>
        <w:t>Postanowienia końcowe</w:t>
      </w:r>
    </w:p>
    <w:p w14:paraId="5CAB55A0" w14:textId="325BEBD6" w:rsidR="0037515C" w:rsidRPr="0037515C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37515C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§30.</w:t>
      </w:r>
    </w:p>
    <w:p w14:paraId="64733DE5" w14:textId="67938D59" w:rsidR="00D64278" w:rsidRPr="0037515C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37515C">
        <w:rPr>
          <w:rFonts w:ascii="Arial" w:hAnsi="Arial" w:cs="Arial"/>
          <w:sz w:val="24"/>
          <w:szCs w:val="24"/>
        </w:rPr>
        <w:t>Postanowienia Standardów obowiązują wszystkich pracowników Żłobka Miejskiego w Łowiczu bez względu na rodzaj wykonywanej pracy, wymiar czasu pracy oraz zajmowane stanowisko, a także stażystów, praktykantów oraz wolontariuszy.</w:t>
      </w:r>
    </w:p>
    <w:p w14:paraId="7378EF77" w14:textId="0187AFA1" w:rsidR="0037515C" w:rsidRPr="0037515C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37515C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lastRenderedPageBreak/>
        <w:t>§31.</w:t>
      </w:r>
    </w:p>
    <w:p w14:paraId="341A6650" w14:textId="6123863F" w:rsidR="00D64278" w:rsidRPr="0037515C" w:rsidRDefault="00D64278" w:rsidP="00E538EB">
      <w:pPr>
        <w:pStyle w:val="Bezodstpw"/>
        <w:rPr>
          <w:rFonts w:ascii="Arial" w:hAnsi="Arial" w:cs="Arial"/>
          <w:b/>
          <w:sz w:val="24"/>
          <w:szCs w:val="24"/>
        </w:rPr>
      </w:pPr>
      <w:r w:rsidRPr="0037515C">
        <w:rPr>
          <w:rFonts w:ascii="Arial" w:hAnsi="Arial" w:cs="Arial"/>
          <w:sz w:val="24"/>
          <w:szCs w:val="24"/>
        </w:rPr>
        <w:t>Każdy pracownik podejmujący zatrudnienie w Żłobku Miejskim w Łowiczu, jest zapoznawany z treścią Standardów przed rozpoczęciem pracy. Za równorzędne z zapoznaniem pracownika z treścią Standardów uznaje się udostępnienie pracownikowi tekstu Standardów.</w:t>
      </w:r>
    </w:p>
    <w:p w14:paraId="41203DC5" w14:textId="5DD0ABDE" w:rsidR="0037515C" w:rsidRPr="0037515C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37515C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§32.</w:t>
      </w:r>
    </w:p>
    <w:p w14:paraId="73D3E905" w14:textId="0F1AAD00" w:rsidR="00D64278" w:rsidRPr="0037515C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37515C">
        <w:rPr>
          <w:rFonts w:ascii="Arial" w:hAnsi="Arial" w:cs="Arial"/>
          <w:sz w:val="24"/>
          <w:szCs w:val="24"/>
        </w:rPr>
        <w:t>Pracownik po zapoznaniu się z treścią dokumentu zobowiązany jest potwierdzić ten fakt poprzez podpisanie oświadczenia, którego pomocniczy wzór stanowi załącznik nr 12 do niniejszych Standardów.</w:t>
      </w:r>
    </w:p>
    <w:p w14:paraId="740F9DEF" w14:textId="295E3CF7" w:rsidR="0037515C" w:rsidRPr="0037515C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37515C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§33.</w:t>
      </w:r>
    </w:p>
    <w:p w14:paraId="239F5C7B" w14:textId="0D6B9A6A" w:rsidR="00D64278" w:rsidRPr="0037515C" w:rsidRDefault="00D64278" w:rsidP="00E538EB">
      <w:pPr>
        <w:pStyle w:val="Bezodstpw"/>
        <w:rPr>
          <w:rFonts w:ascii="Arial" w:hAnsi="Arial" w:cs="Arial"/>
          <w:sz w:val="24"/>
          <w:szCs w:val="24"/>
        </w:rPr>
      </w:pPr>
      <w:r w:rsidRPr="0037515C">
        <w:rPr>
          <w:rFonts w:ascii="Arial" w:hAnsi="Arial" w:cs="Arial"/>
          <w:sz w:val="24"/>
          <w:szCs w:val="24"/>
        </w:rPr>
        <w:t>Podpisane przez pracownika oświadczenie załącza się do akt osobowych pracownika.</w:t>
      </w:r>
    </w:p>
    <w:p w14:paraId="25EB5C3C" w14:textId="77777777" w:rsidR="0037515C" w:rsidRPr="0037515C" w:rsidRDefault="00D64278" w:rsidP="00E538EB">
      <w:pPr>
        <w:pStyle w:val="Nagwek4"/>
        <w:spacing w:line="240" w:lineRule="auto"/>
        <w:rPr>
          <w:rFonts w:ascii="Arial" w:eastAsiaTheme="minorHAnsi" w:hAnsi="Arial" w:cs="Arial"/>
          <w:b/>
          <w:bCs/>
          <w:i w:val="0"/>
          <w:iCs w:val="0"/>
          <w:color w:val="auto"/>
          <w:sz w:val="28"/>
          <w:szCs w:val="28"/>
        </w:rPr>
      </w:pPr>
      <w:r w:rsidRPr="0037515C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§34.</w:t>
      </w:r>
      <w:bookmarkStart w:id="6" w:name="_Hlk156202244"/>
    </w:p>
    <w:p w14:paraId="33AB914F" w14:textId="622BC6C7" w:rsidR="00D64278" w:rsidRPr="0037515C" w:rsidRDefault="00D64278" w:rsidP="00E538EB">
      <w:pPr>
        <w:pStyle w:val="Bezodstpw"/>
        <w:rPr>
          <w:rFonts w:ascii="Arial" w:eastAsiaTheme="minorHAnsi" w:hAnsi="Arial" w:cs="Arial"/>
          <w:sz w:val="24"/>
          <w:szCs w:val="24"/>
        </w:rPr>
      </w:pPr>
      <w:r w:rsidRPr="0037515C">
        <w:rPr>
          <w:rFonts w:ascii="Arial" w:eastAsiaTheme="minorHAnsi" w:hAnsi="Arial" w:cs="Arial"/>
          <w:sz w:val="24"/>
          <w:szCs w:val="24"/>
        </w:rPr>
        <w:t>Standardy udostępnia się rodzicom/opiekunom prawnym do zaznajomienia się poprzez opublikowanie</w:t>
      </w:r>
      <w:r w:rsidRPr="0037515C">
        <w:rPr>
          <w:rFonts w:ascii="Arial" w:hAnsi="Arial" w:cs="Arial"/>
          <w:color w:val="000000" w:themeColor="text1"/>
          <w:sz w:val="24"/>
          <w:szCs w:val="24"/>
        </w:rPr>
        <w:t xml:space="preserve"> na stronie internetowej: </w:t>
      </w:r>
      <w:hyperlink r:id="rId6" w:history="1">
        <w:r w:rsidRPr="0037515C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http://zlobeklowicz.bip.wikom.pl</w:t>
        </w:r>
      </w:hyperlink>
      <w:r w:rsidRPr="0037515C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Pr="0037515C">
        <w:rPr>
          <w:rFonts w:ascii="Arial" w:hAnsi="Arial" w:cs="Arial"/>
          <w:sz w:val="24"/>
          <w:szCs w:val="24"/>
        </w:rPr>
        <w:t xml:space="preserve">raz poprzez </w:t>
      </w:r>
      <w:r w:rsidRPr="0037515C">
        <w:rPr>
          <w:rFonts w:ascii="Arial" w:hAnsi="Arial" w:cs="Arial"/>
          <w:color w:val="000000" w:themeColor="text1"/>
          <w:sz w:val="24"/>
          <w:szCs w:val="24"/>
        </w:rPr>
        <w:t>wywieszenie na tablicy ogłoszeń w siedzibie Żłobka Miejskiego w Łowiczu.</w:t>
      </w:r>
    </w:p>
    <w:bookmarkEnd w:id="6"/>
    <w:p w14:paraId="41FCD3CB" w14:textId="1F5596FD" w:rsidR="0037515C" w:rsidRPr="0037515C" w:rsidRDefault="00D64278" w:rsidP="00E538EB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37515C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§35.</w:t>
      </w:r>
    </w:p>
    <w:p w14:paraId="57F24722" w14:textId="0CCA2512" w:rsidR="00D64278" w:rsidRPr="0037515C" w:rsidRDefault="00D64278" w:rsidP="00E538EB">
      <w:pPr>
        <w:pStyle w:val="Bezodstpw"/>
        <w:rPr>
          <w:rStyle w:val="normaltextrun"/>
          <w:rFonts w:ascii="Arial" w:hAnsi="Arial" w:cs="Arial"/>
          <w:sz w:val="24"/>
          <w:szCs w:val="24"/>
        </w:rPr>
      </w:pPr>
      <w:r w:rsidRPr="0037515C">
        <w:rPr>
          <w:rFonts w:ascii="Arial" w:hAnsi="Arial" w:cs="Arial"/>
          <w:sz w:val="24"/>
          <w:szCs w:val="24"/>
        </w:rPr>
        <w:t>Zmiany w niniejszych Standardach następują w trybie określonym dla ich nada</w:t>
      </w:r>
      <w:r w:rsidRPr="0037515C">
        <w:rPr>
          <w:rStyle w:val="normaltextrun"/>
          <w:rFonts w:ascii="Arial" w:hAnsi="Arial" w:cs="Arial"/>
          <w:sz w:val="24"/>
          <w:szCs w:val="24"/>
        </w:rPr>
        <w:t>nia.</w:t>
      </w:r>
    </w:p>
    <w:p w14:paraId="049FCF7A" w14:textId="77777777" w:rsidR="00D64278" w:rsidRPr="0037515C" w:rsidRDefault="00D64278" w:rsidP="00E538EB">
      <w:pPr>
        <w:pStyle w:val="Bezodstpw"/>
        <w:rPr>
          <w:rStyle w:val="normaltextrun"/>
          <w:rFonts w:ascii="Arial" w:hAnsi="Arial" w:cs="Arial"/>
          <w:color w:val="000000"/>
          <w:sz w:val="24"/>
          <w:szCs w:val="24"/>
        </w:rPr>
      </w:pPr>
    </w:p>
    <w:p w14:paraId="5033880B" w14:textId="77777777" w:rsidR="00E56462" w:rsidRPr="0037515C" w:rsidRDefault="00E56462" w:rsidP="00E538EB">
      <w:pPr>
        <w:pStyle w:val="Bezodstpw"/>
        <w:rPr>
          <w:rFonts w:ascii="Arial" w:eastAsiaTheme="minorHAnsi" w:hAnsi="Arial" w:cs="Arial"/>
          <w:color w:val="000000" w:themeColor="text1"/>
          <w:sz w:val="24"/>
          <w:szCs w:val="24"/>
          <w:u w:val="single"/>
          <w14:ligatures w14:val="none"/>
        </w:rPr>
      </w:pPr>
      <w:r w:rsidRPr="0037515C">
        <w:rPr>
          <w:rFonts w:ascii="Arial" w:eastAsiaTheme="minorHAnsi" w:hAnsi="Arial" w:cs="Arial"/>
          <w:color w:val="000000" w:themeColor="text1"/>
          <w:sz w:val="24"/>
          <w:szCs w:val="24"/>
          <w14:ligatures w14:val="none"/>
        </w:rPr>
        <w:t>Dyrektor Żłobka Miejskiego w Łowiczu Elżbieta Paks</w:t>
      </w:r>
    </w:p>
    <w:p w14:paraId="315D17F8" w14:textId="277E82E3" w:rsidR="00AE3017" w:rsidRPr="0037515C" w:rsidRDefault="00E56462" w:rsidP="00E538EB">
      <w:pPr>
        <w:pStyle w:val="Bezodstpw"/>
        <w:rPr>
          <w:rFonts w:ascii="Arial" w:eastAsiaTheme="minorHAnsi" w:hAnsi="Arial" w:cs="Arial"/>
          <w:color w:val="000000" w:themeColor="text1"/>
          <w:sz w:val="24"/>
          <w:szCs w:val="24"/>
          <w14:ligatures w14:val="none"/>
        </w:rPr>
      </w:pPr>
      <w:r w:rsidRPr="0037515C">
        <w:rPr>
          <w:rFonts w:ascii="Arial" w:eastAsiaTheme="minorHAnsi" w:hAnsi="Arial" w:cs="Arial"/>
          <w:color w:val="000000" w:themeColor="text1"/>
          <w:sz w:val="24"/>
          <w:szCs w:val="24"/>
          <w14:ligatures w14:val="none"/>
        </w:rPr>
        <w:t xml:space="preserve">Łowicz, dnia </w:t>
      </w:r>
      <w:r w:rsidR="009135BD">
        <w:rPr>
          <w:rFonts w:ascii="Arial" w:eastAsiaTheme="minorHAnsi" w:hAnsi="Arial" w:cs="Arial"/>
          <w:color w:val="000000" w:themeColor="text1"/>
          <w:sz w:val="24"/>
          <w:szCs w:val="24"/>
          <w14:ligatures w14:val="none"/>
        </w:rPr>
        <w:t>23.</w:t>
      </w:r>
      <w:r w:rsidRPr="0037515C">
        <w:rPr>
          <w:rFonts w:ascii="Arial" w:eastAsiaTheme="minorHAnsi" w:hAnsi="Arial" w:cs="Arial"/>
          <w:color w:val="000000" w:themeColor="text1"/>
          <w:sz w:val="24"/>
          <w:szCs w:val="24"/>
          <w14:ligatures w14:val="none"/>
        </w:rPr>
        <w:t>01.2024 r.</w:t>
      </w:r>
    </w:p>
    <w:sectPr w:rsidR="00AE3017" w:rsidRPr="0037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820"/>
    <w:multiLevelType w:val="hybridMultilevel"/>
    <w:tmpl w:val="2026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940EA"/>
    <w:multiLevelType w:val="hybridMultilevel"/>
    <w:tmpl w:val="037E35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04EE8"/>
    <w:multiLevelType w:val="hybridMultilevel"/>
    <w:tmpl w:val="C38EC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000EA6"/>
    <w:multiLevelType w:val="hybridMultilevel"/>
    <w:tmpl w:val="4912A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5D6493"/>
    <w:multiLevelType w:val="hybridMultilevel"/>
    <w:tmpl w:val="66044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76B6"/>
    <w:multiLevelType w:val="hybridMultilevel"/>
    <w:tmpl w:val="E162E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B276F1"/>
    <w:multiLevelType w:val="hybridMultilevel"/>
    <w:tmpl w:val="A7A28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32355C"/>
    <w:multiLevelType w:val="hybridMultilevel"/>
    <w:tmpl w:val="6EF2D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617F08"/>
    <w:multiLevelType w:val="hybridMultilevel"/>
    <w:tmpl w:val="36E8C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5B30B4"/>
    <w:multiLevelType w:val="hybridMultilevel"/>
    <w:tmpl w:val="35B85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1B7A30"/>
    <w:multiLevelType w:val="hybridMultilevel"/>
    <w:tmpl w:val="C34E0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5F1AD0"/>
    <w:multiLevelType w:val="hybridMultilevel"/>
    <w:tmpl w:val="46F81D38"/>
    <w:lvl w:ilvl="0" w:tplc="709A54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4E6F0C"/>
    <w:multiLevelType w:val="hybridMultilevel"/>
    <w:tmpl w:val="C756C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3279CC"/>
    <w:multiLevelType w:val="hybridMultilevel"/>
    <w:tmpl w:val="BEF8A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B0CF2"/>
    <w:multiLevelType w:val="hybridMultilevel"/>
    <w:tmpl w:val="B69E6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C813B0"/>
    <w:multiLevelType w:val="hybridMultilevel"/>
    <w:tmpl w:val="E7E247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91084F"/>
    <w:multiLevelType w:val="hybridMultilevel"/>
    <w:tmpl w:val="BF829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F1313F"/>
    <w:multiLevelType w:val="hybridMultilevel"/>
    <w:tmpl w:val="E5A454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67466F"/>
    <w:multiLevelType w:val="hybridMultilevel"/>
    <w:tmpl w:val="C17065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871D1E"/>
    <w:multiLevelType w:val="hybridMultilevel"/>
    <w:tmpl w:val="59546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F85306"/>
    <w:multiLevelType w:val="hybridMultilevel"/>
    <w:tmpl w:val="8F0C5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595621"/>
    <w:multiLevelType w:val="hybridMultilevel"/>
    <w:tmpl w:val="E54A0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D9721F"/>
    <w:multiLevelType w:val="hybridMultilevel"/>
    <w:tmpl w:val="CDC8E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F37CC5"/>
    <w:multiLevelType w:val="hybridMultilevel"/>
    <w:tmpl w:val="E6502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B17560"/>
    <w:multiLevelType w:val="hybridMultilevel"/>
    <w:tmpl w:val="44BE8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093A28"/>
    <w:multiLevelType w:val="hybridMultilevel"/>
    <w:tmpl w:val="B99C13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DB6D52"/>
    <w:multiLevelType w:val="hybridMultilevel"/>
    <w:tmpl w:val="44444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AC4165"/>
    <w:multiLevelType w:val="hybridMultilevel"/>
    <w:tmpl w:val="FEA0FD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F744DD"/>
    <w:multiLevelType w:val="hybridMultilevel"/>
    <w:tmpl w:val="2CCCD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EE555F"/>
    <w:multiLevelType w:val="hybridMultilevel"/>
    <w:tmpl w:val="B5D89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D43898"/>
    <w:multiLevelType w:val="hybridMultilevel"/>
    <w:tmpl w:val="DBDC02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BC07BC"/>
    <w:multiLevelType w:val="hybridMultilevel"/>
    <w:tmpl w:val="EF10D4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0F551B"/>
    <w:multiLevelType w:val="hybridMultilevel"/>
    <w:tmpl w:val="8604D7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1E05FC"/>
    <w:multiLevelType w:val="hybridMultilevel"/>
    <w:tmpl w:val="7F88F5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0D6A77"/>
    <w:multiLevelType w:val="hybridMultilevel"/>
    <w:tmpl w:val="6FB4CB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AF7EE7"/>
    <w:multiLevelType w:val="hybridMultilevel"/>
    <w:tmpl w:val="8F041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F04020"/>
    <w:multiLevelType w:val="hybridMultilevel"/>
    <w:tmpl w:val="873462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F16641"/>
    <w:multiLevelType w:val="hybridMultilevel"/>
    <w:tmpl w:val="0FE069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6722A1"/>
    <w:multiLevelType w:val="hybridMultilevel"/>
    <w:tmpl w:val="4C96A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533605"/>
    <w:multiLevelType w:val="hybridMultilevel"/>
    <w:tmpl w:val="5A0014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FD148F"/>
    <w:multiLevelType w:val="hybridMultilevel"/>
    <w:tmpl w:val="A8706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EF420F"/>
    <w:multiLevelType w:val="hybridMultilevel"/>
    <w:tmpl w:val="15B06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7228ED"/>
    <w:multiLevelType w:val="hybridMultilevel"/>
    <w:tmpl w:val="701A1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6246DB"/>
    <w:multiLevelType w:val="hybridMultilevel"/>
    <w:tmpl w:val="0BBA2852"/>
    <w:lvl w:ilvl="0" w:tplc="B67EA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5553645">
    <w:abstractNumId w:val="13"/>
  </w:num>
  <w:num w:numId="2" w16cid:durableId="33697825">
    <w:abstractNumId w:val="15"/>
  </w:num>
  <w:num w:numId="3" w16cid:durableId="451243151">
    <w:abstractNumId w:val="41"/>
  </w:num>
  <w:num w:numId="4" w16cid:durableId="176039342">
    <w:abstractNumId w:val="26"/>
  </w:num>
  <w:num w:numId="5" w16cid:durableId="1075739543">
    <w:abstractNumId w:val="0"/>
  </w:num>
  <w:num w:numId="6" w16cid:durableId="1600336988">
    <w:abstractNumId w:val="40"/>
  </w:num>
  <w:num w:numId="7" w16cid:durableId="510947096">
    <w:abstractNumId w:val="22"/>
  </w:num>
  <w:num w:numId="8" w16cid:durableId="1959557422">
    <w:abstractNumId w:val="11"/>
  </w:num>
  <w:num w:numId="9" w16cid:durableId="1856192311">
    <w:abstractNumId w:val="38"/>
  </w:num>
  <w:num w:numId="10" w16cid:durableId="923101108">
    <w:abstractNumId w:val="10"/>
  </w:num>
  <w:num w:numId="11" w16cid:durableId="254822955">
    <w:abstractNumId w:val="4"/>
  </w:num>
  <w:num w:numId="12" w16cid:durableId="1741252355">
    <w:abstractNumId w:val="7"/>
  </w:num>
  <w:num w:numId="13" w16cid:durableId="484247656">
    <w:abstractNumId w:val="24"/>
  </w:num>
  <w:num w:numId="14" w16cid:durableId="1147167888">
    <w:abstractNumId w:val="9"/>
  </w:num>
  <w:num w:numId="15" w16cid:durableId="1414742814">
    <w:abstractNumId w:val="18"/>
  </w:num>
  <w:num w:numId="16" w16cid:durableId="40980768">
    <w:abstractNumId w:val="1"/>
  </w:num>
  <w:num w:numId="17" w16cid:durableId="542518379">
    <w:abstractNumId w:val="20"/>
  </w:num>
  <w:num w:numId="18" w16cid:durableId="2128886778">
    <w:abstractNumId w:val="23"/>
  </w:num>
  <w:num w:numId="19" w16cid:durableId="1505778115">
    <w:abstractNumId w:val="35"/>
  </w:num>
  <w:num w:numId="20" w16cid:durableId="691567768">
    <w:abstractNumId w:val="17"/>
  </w:num>
  <w:num w:numId="21" w16cid:durableId="1939408122">
    <w:abstractNumId w:val="16"/>
  </w:num>
  <w:num w:numId="22" w16cid:durableId="538130750">
    <w:abstractNumId w:val="21"/>
  </w:num>
  <w:num w:numId="23" w16cid:durableId="1363171681">
    <w:abstractNumId w:val="25"/>
  </w:num>
  <w:num w:numId="24" w16cid:durableId="1519153875">
    <w:abstractNumId w:val="29"/>
  </w:num>
  <w:num w:numId="25" w16cid:durableId="864755904">
    <w:abstractNumId w:val="8"/>
  </w:num>
  <w:num w:numId="26" w16cid:durableId="1383404386">
    <w:abstractNumId w:val="28"/>
  </w:num>
  <w:num w:numId="27" w16cid:durableId="2060126801">
    <w:abstractNumId w:val="3"/>
  </w:num>
  <w:num w:numId="28" w16cid:durableId="243759852">
    <w:abstractNumId w:val="43"/>
  </w:num>
  <w:num w:numId="29" w16cid:durableId="1919705276">
    <w:abstractNumId w:val="34"/>
  </w:num>
  <w:num w:numId="30" w16cid:durableId="1502508669">
    <w:abstractNumId w:val="39"/>
  </w:num>
  <w:num w:numId="31" w16cid:durableId="1036662116">
    <w:abstractNumId w:val="5"/>
  </w:num>
  <w:num w:numId="32" w16cid:durableId="813564862">
    <w:abstractNumId w:val="27"/>
  </w:num>
  <w:num w:numId="33" w16cid:durableId="974526708">
    <w:abstractNumId w:val="37"/>
  </w:num>
  <w:num w:numId="34" w16cid:durableId="1344668196">
    <w:abstractNumId w:val="33"/>
  </w:num>
  <w:num w:numId="35" w16cid:durableId="346056455">
    <w:abstractNumId w:val="30"/>
  </w:num>
  <w:num w:numId="36" w16cid:durableId="370544506">
    <w:abstractNumId w:val="42"/>
  </w:num>
  <w:num w:numId="37" w16cid:durableId="238563331">
    <w:abstractNumId w:val="6"/>
  </w:num>
  <w:num w:numId="38" w16cid:durableId="1863585695">
    <w:abstractNumId w:val="36"/>
  </w:num>
  <w:num w:numId="39" w16cid:durableId="352928145">
    <w:abstractNumId w:val="12"/>
  </w:num>
  <w:num w:numId="40" w16cid:durableId="1829594934">
    <w:abstractNumId w:val="31"/>
  </w:num>
  <w:num w:numId="41" w16cid:durableId="1921869187">
    <w:abstractNumId w:val="14"/>
  </w:num>
  <w:num w:numId="42" w16cid:durableId="727919849">
    <w:abstractNumId w:val="19"/>
  </w:num>
  <w:num w:numId="43" w16cid:durableId="576473288">
    <w:abstractNumId w:val="32"/>
  </w:num>
  <w:num w:numId="44" w16cid:durableId="1233354079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39"/>
    <w:rsid w:val="00097798"/>
    <w:rsid w:val="0018468F"/>
    <w:rsid w:val="0019325B"/>
    <w:rsid w:val="0021532C"/>
    <w:rsid w:val="00215DF7"/>
    <w:rsid w:val="00223593"/>
    <w:rsid w:val="002902D4"/>
    <w:rsid w:val="00305A3E"/>
    <w:rsid w:val="0037515C"/>
    <w:rsid w:val="003E618E"/>
    <w:rsid w:val="004217AF"/>
    <w:rsid w:val="00440B92"/>
    <w:rsid w:val="0044484B"/>
    <w:rsid w:val="00481632"/>
    <w:rsid w:val="004C34C5"/>
    <w:rsid w:val="00605ADE"/>
    <w:rsid w:val="00632DF4"/>
    <w:rsid w:val="0064168F"/>
    <w:rsid w:val="006669D5"/>
    <w:rsid w:val="006E23FE"/>
    <w:rsid w:val="00701E22"/>
    <w:rsid w:val="0079687B"/>
    <w:rsid w:val="0089709B"/>
    <w:rsid w:val="008B48B2"/>
    <w:rsid w:val="008C5899"/>
    <w:rsid w:val="008E62EC"/>
    <w:rsid w:val="00907D28"/>
    <w:rsid w:val="009135BD"/>
    <w:rsid w:val="009144F3"/>
    <w:rsid w:val="00977834"/>
    <w:rsid w:val="00983739"/>
    <w:rsid w:val="00AC253D"/>
    <w:rsid w:val="00AE3017"/>
    <w:rsid w:val="00B8109E"/>
    <w:rsid w:val="00BA213E"/>
    <w:rsid w:val="00BB451E"/>
    <w:rsid w:val="00C40425"/>
    <w:rsid w:val="00CA1175"/>
    <w:rsid w:val="00CF7CBE"/>
    <w:rsid w:val="00D05FD6"/>
    <w:rsid w:val="00D36B36"/>
    <w:rsid w:val="00D64278"/>
    <w:rsid w:val="00E263E0"/>
    <w:rsid w:val="00E538EB"/>
    <w:rsid w:val="00E56462"/>
    <w:rsid w:val="00E61448"/>
    <w:rsid w:val="00F823BC"/>
    <w:rsid w:val="00FB33C8"/>
    <w:rsid w:val="00FD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70CA"/>
  <w15:chartTrackingRefBased/>
  <w15:docId w15:val="{8AAE558F-4D55-4D7D-B63E-E1041907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739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B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B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B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40B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37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3739"/>
    <w:pPr>
      <w:ind w:left="720"/>
      <w:contextualSpacing/>
    </w:pPr>
  </w:style>
  <w:style w:type="paragraph" w:customStyle="1" w:styleId="Default">
    <w:name w:val="Default"/>
    <w:uiPriority w:val="99"/>
    <w:rsid w:val="009837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normaltextrun">
    <w:name w:val="normaltextrun"/>
    <w:basedOn w:val="Domylnaczcionkaakapitu"/>
    <w:uiPriority w:val="99"/>
    <w:rsid w:val="00983739"/>
    <w:rPr>
      <w:rFonts w:ascii="Times New Roman" w:hAnsi="Times New Roman" w:cs="Times New Roman" w:hint="default"/>
    </w:rPr>
  </w:style>
  <w:style w:type="character" w:customStyle="1" w:styleId="Nagwek1Znak">
    <w:name w:val="Nagłówek 1 Znak"/>
    <w:basedOn w:val="Domylnaczcionkaakapitu"/>
    <w:link w:val="Nagwek1"/>
    <w:uiPriority w:val="9"/>
    <w:rsid w:val="00440B9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40B9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Bezodstpw">
    <w:name w:val="No Spacing"/>
    <w:uiPriority w:val="1"/>
    <w:qFormat/>
    <w:rsid w:val="00440B92"/>
    <w:pPr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Nagwek3Znak">
    <w:name w:val="Nagłówek 3 Znak"/>
    <w:basedOn w:val="Domylnaczcionkaakapitu"/>
    <w:link w:val="Nagwek3"/>
    <w:uiPriority w:val="9"/>
    <w:rsid w:val="00440B9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40B92"/>
    <w:rPr>
      <w:rFonts w:asciiTheme="majorHAnsi" w:eastAsiaTheme="majorEastAsia" w:hAnsiTheme="majorHAnsi" w:cstheme="majorBidi"/>
      <w:i/>
      <w:iCs/>
      <w:color w:val="2F5496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lobeklowicz.bip.wik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900D0-8CE8-47C9-8B53-99384043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6141</Words>
  <Characters>36848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Łowicz</dc:creator>
  <cp:keywords/>
  <dc:description/>
  <cp:lastModifiedBy>Żłobek Łowicz</cp:lastModifiedBy>
  <cp:revision>27</cp:revision>
  <dcterms:created xsi:type="dcterms:W3CDTF">2024-01-16T10:38:00Z</dcterms:created>
  <dcterms:modified xsi:type="dcterms:W3CDTF">2024-01-23T08:46:00Z</dcterms:modified>
</cp:coreProperties>
</file>